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76" w:rsidRPr="00592A95" w:rsidRDefault="00AF3758" w:rsidP="00AF3758">
      <w:pPr>
        <w:jc w:val="right"/>
        <w:rPr>
          <w:rFonts w:asciiTheme="majorHAnsi" w:hAnsiTheme="majorHAnsi"/>
        </w:rPr>
      </w:pPr>
      <w:bookmarkStart w:id="0" w:name="_GoBack"/>
      <w:bookmarkEnd w:id="0"/>
      <w:r w:rsidRPr="00592A95">
        <w:rPr>
          <w:rFonts w:asciiTheme="majorHAnsi" w:hAnsiTheme="majorHAnsi"/>
          <w:sz w:val="24"/>
          <w:szCs w:val="24"/>
        </w:rPr>
        <w:t xml:space="preserve">Code # </w:t>
      </w:r>
      <w:sdt>
        <w:sdtPr>
          <w:rPr>
            <w:rFonts w:asciiTheme="majorHAnsi" w:hAnsiTheme="majorHAnsi"/>
            <w:sz w:val="20"/>
            <w:szCs w:val="20"/>
          </w:rPr>
          <w:id w:val="-720354806"/>
          <w:placeholder>
            <w:docPart w:val="6B836A6412E24B29900BDB1342DC1F8B"/>
          </w:placeholder>
          <w:showingPlcHdr/>
        </w:sdtPr>
        <w:sdtEndPr/>
        <w:sdtContent>
          <w:permStart w:id="683741272" w:edGrp="everyone"/>
          <w:r w:rsidR="00FD49E0"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  <w:permEnd w:id="683741272"/>
        </w:sdtContent>
      </w:sdt>
    </w:p>
    <w:p w:rsidR="00F75657" w:rsidRPr="003E4F3C" w:rsidRDefault="003E4F3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3E4F3C">
        <w:rPr>
          <w:rFonts w:asciiTheme="majorHAnsi" w:hAnsiTheme="majorHAnsi" w:cs="Arial"/>
          <w:b/>
          <w:sz w:val="28"/>
          <w:szCs w:val="28"/>
        </w:rPr>
        <w:t>Course Deletion Proposal Form</w:t>
      </w:r>
    </w:p>
    <w:p w:rsidR="00AB4AA6" w:rsidRPr="00285F5A" w:rsidRDefault="00AB4AA6" w:rsidP="00AB4AA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proofErr w:type="gramStart"/>
      <w:r w:rsidR="00EF4797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 xml:space="preserve"> ]</w:t>
      </w:r>
      <w:proofErr w:type="gramEnd"/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:rsidR="00AB4AA6" w:rsidRPr="00285F5A" w:rsidRDefault="00AB4AA6" w:rsidP="00AB4AA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:rsidR="00AB4AA6" w:rsidRDefault="00AB4AA6" w:rsidP="00AB4A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 completed proposals </w:t>
      </w:r>
      <w:r w:rsidRPr="00D24EFF">
        <w:rPr>
          <w:rFonts w:ascii="Arial" w:hAnsi="Arial" w:cs="Arial"/>
        </w:rPr>
        <w:t xml:space="preserve">to </w:t>
      </w:r>
      <w:hyperlink r:id="rId8" w:history="1">
        <w:r w:rsidRPr="00D24EFF">
          <w:rPr>
            <w:rStyle w:val="Hyperlink"/>
            <w:rFonts w:ascii="Arial" w:hAnsi="Arial" w:cs="Arial"/>
          </w:rPr>
          <w:t>curriculum@astate.edu</w:t>
        </w:r>
      </w:hyperlink>
      <w:r w:rsidRPr="00D24EFF">
        <w:rPr>
          <w:rFonts w:ascii="Arial" w:hAnsi="Arial" w:cs="Arial"/>
        </w:rPr>
        <w:t xml:space="preserve"> for inclusion in curriculum </w:t>
      </w:r>
      <w:r w:rsidRPr="009D50C5">
        <w:rPr>
          <w:rFonts w:ascii="Arial" w:hAnsi="Arial" w:cs="Arial"/>
        </w:rPr>
        <w:t>committee</w:t>
      </w:r>
      <w:r w:rsidRPr="00D24EFF">
        <w:rPr>
          <w:rFonts w:ascii="Arial" w:hAnsi="Arial" w:cs="Arial"/>
        </w:rPr>
        <w:t xml:space="preserve"> agenda.</w:t>
      </w:r>
      <w:r>
        <w:rPr>
          <w:rFonts w:ascii="Arial" w:hAnsi="Arial" w:cs="Arial"/>
        </w:rPr>
        <w:t xml:space="preserve">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EB0D6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50FF15F85784428A8573B5155C7915FA"/>
                      </w:placeholder>
                    </w:sdtPr>
                    <w:sdtEndPr/>
                    <w:sdtContent>
                      <w:r w:rsidR="00EB0D6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Brinda McKinney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D2AC6B7D28F640B4BA1C8596DBF2DFDB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B0D6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376E1310C96F431DB7E6017ADE521ED4"/>
                      </w:placeholder>
                      <w:showingPlcHdr/>
                    </w:sdtPr>
                    <w:sdtEndPr/>
                    <w:sdtContent>
                      <w:permStart w:id="81077390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1077390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213F4E602BDF4D05B2B98A9D4354DDB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6648A0" w:rsidRDefault="00AB4AA6" w:rsidP="00BB5EF7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EB0D6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7404FF64AEF147619B65411B92080224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  <w:id w:val="1457907235"/>
                          <w:placeholder>
                            <w:docPart w:val="FEF5C82949364D2092D52A1D2E17EE45"/>
                          </w:placeholder>
                        </w:sdtPr>
                        <w:sdtEndPr/>
                        <w:sdtContent>
                          <w:r w:rsidR="00EB0D64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Brinda McKinney</w:t>
                          </w:r>
                        </w:sdtContent>
                      </w:sdt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987483FA7F2549D2A332BD355CE915A1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EB0D64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Chair: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A7832950B6CF40ABA4356A2EB75F453C"/>
                      </w:placeholder>
                      <w:showingPlcHdr/>
                    </w:sdtPr>
                    <w:sdtEndPr/>
                    <w:sdtContent>
                      <w:permStart w:id="88218478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821847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B3569206A258441AB0D47F5C296328A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AB4AA6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="00AB4AA6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5C7A4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F19365345F90491CB9B2C06383EC9E85"/>
                      </w:placeholder>
                    </w:sdtPr>
                    <w:sdtEndPr/>
                    <w:sdtContent>
                      <w:r w:rsidR="005C7A4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Deanna Barymon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EEA51012F2004C20947313DCFCF0060E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5C7A4E" w:rsidP="005C7A4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A811E13A49F14AE390C5B4F5939F49C0"/>
                      </w:placeholder>
                      <w:showingPlcHdr/>
                    </w:sdtPr>
                    <w:sdtEndPr/>
                    <w:sdtContent>
                      <w:permStart w:id="2094931999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949319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3941088E915A48AA96C8B6B338507A62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DD2C7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9D57D3962F214CE6A0A6EA228638996B"/>
                      </w:placeholder>
                    </w:sdtPr>
                    <w:sdtEndPr/>
                    <w:sdtContent>
                      <w:r w:rsidR="00DD2C7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Dr. 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CCF8A7F2DCB04295A5839593C3BD4E27"/>
                  </w:placeholder>
                  <w:date w:fullDate="2017-04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DD2C79" w:rsidP="00DD2C79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4/11/2017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F62E4037F893459B9024A4DE93250453"/>
                      </w:placeholder>
                      <w:showingPlcHdr/>
                    </w:sdtPr>
                    <w:sdtEndPr/>
                    <w:sdtContent>
                      <w:permStart w:id="645882330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4588233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4FC3DE8AD994D05ADD9D8C8394EC56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B4AA6" w:rsidRPr="00592A95" w:rsidTr="00BB5EF7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6E2497" w:rsidTr="00A37E2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6E2497" w:rsidRDefault="00974D06" w:rsidP="006E249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103614995"/>
                      <w:placeholder>
                        <w:docPart w:val="C66F5BCB10584B989BA405A00FB332F2"/>
                      </w:placeholder>
                      <w:showingPlcHdr/>
                    </w:sdtPr>
                    <w:sdtEndPr/>
                    <w:sdtContent>
                      <w:permStart w:id="809331533" w:edGrp="everyone"/>
                      <w:r w:rsidR="006E249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80933153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49069632"/>
                  <w:placeholder>
                    <w:docPart w:val="B754A690FBF744B4A3AEAC6C7CB85057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6E2497" w:rsidRDefault="006E2497" w:rsidP="006E249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6E2497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(If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B4AA6" w:rsidTr="00BB5EF7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:rsidR="00AB4AA6" w:rsidRDefault="00974D06" w:rsidP="00BB5EF7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636780D1B431443BB7728533B542871C"/>
                      </w:placeholder>
                      <w:showingPlcHdr/>
                    </w:sdtPr>
                    <w:sdtEndPr/>
                    <w:sdtContent>
                      <w:permStart w:id="131953424" w:edGrp="everyone"/>
                      <w:r w:rsidR="00AB4AA6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195342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5A34C21CAA441EF911A35BB000E64ED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:rsidR="00AB4AA6" w:rsidRDefault="00AB4AA6" w:rsidP="00BB5EF7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:rsidR="00AB4AA6" w:rsidRPr="00592A95" w:rsidRDefault="00AB4AA6" w:rsidP="00BB5EF7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:rsidR="00636DB3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AB4AA6" w:rsidRPr="00592A95" w:rsidRDefault="00AB4AA6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1.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Course Title, Prefix and Number</w:t>
      </w:r>
    </w:p>
    <w:sdt>
      <w:sdtPr>
        <w:rPr>
          <w:rFonts w:asciiTheme="majorHAnsi" w:hAnsiTheme="majorHAnsi" w:cs="Arial"/>
          <w:sz w:val="20"/>
          <w:szCs w:val="20"/>
        </w:rPr>
        <w:id w:val="264975268"/>
        <w:placeholder>
          <w:docPart w:val="3C47792742C74F309451C66BDED08312"/>
        </w:placeholder>
      </w:sdtPr>
      <w:sdtEndPr/>
      <w:sdtContent>
        <w:p w:rsidR="00F87DAF" w:rsidRDefault="00F4082C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</w:t>
          </w:r>
          <w:r w:rsid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751AD5">
            <w:rPr>
              <w:rFonts w:asciiTheme="majorHAnsi" w:hAnsiTheme="majorHAnsi" w:cs="Arial"/>
              <w:sz w:val="20"/>
              <w:szCs w:val="20"/>
            </w:rPr>
            <w:t>45</w:t>
          </w:r>
          <w:r w:rsidR="00CA000B">
            <w:rPr>
              <w:rFonts w:asciiTheme="majorHAnsi" w:hAnsiTheme="majorHAnsi" w:cs="Arial"/>
              <w:sz w:val="20"/>
              <w:szCs w:val="20"/>
            </w:rPr>
            <w:t>5</w:t>
          </w:r>
          <w:r w:rsidR="001E64CB" w:rsidRPr="001E64CB">
            <w:rPr>
              <w:rFonts w:asciiTheme="majorHAnsi" w:hAnsiTheme="majorHAnsi" w:cs="Arial"/>
              <w:sz w:val="20"/>
              <w:szCs w:val="20"/>
            </w:rPr>
            <w:t>3</w:t>
          </w:r>
          <w:r w:rsidR="00751AD5" w:rsidRPr="00751AD5">
            <w:t xml:space="preserve"> </w:t>
          </w:r>
          <w:r w:rsidR="00CA000B">
            <w:t>HSDP Capstone</w:t>
          </w:r>
          <w:r w:rsidR="00751AD5" w:rsidRPr="00751AD5">
            <w:t xml:space="preserve"> 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2.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Contact Person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612591531"/>
        <w:placeholder>
          <w:docPart w:val="368D9F89C90D4C81BB80D9B7C3120886"/>
        </w:placeholder>
      </w:sdtPr>
      <w:sdtEndPr/>
      <w:sdtContent>
        <w:p w:rsidR="00EF4797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Brinda McKinney</w:t>
          </w:r>
        </w:p>
        <w:p w:rsidR="00F87DAF" w:rsidRDefault="00EF4797" w:rsidP="00F87DAF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bmckinney@astate.edu</w:t>
          </w:r>
        </w:p>
      </w:sdtContent>
    </w:sdt>
    <w:p w:rsidR="00C12816" w:rsidRPr="00592A95" w:rsidRDefault="00C12816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173868" w:rsidRDefault="000470FE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3. L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ast semester course will be offered</w:t>
      </w:r>
      <w:r w:rsidR="00173868">
        <w:rPr>
          <w:rFonts w:asciiTheme="majorHAnsi" w:hAnsiTheme="majorHAnsi" w:cs="Arial"/>
          <w:b/>
          <w:sz w:val="20"/>
          <w:szCs w:val="20"/>
        </w:rPr>
        <w:t xml:space="preserve"> </w:t>
      </w:r>
    </w:p>
    <w:p w:rsidR="00F87DAF" w:rsidRPr="00173868" w:rsidRDefault="00173868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73868">
        <w:rPr>
          <w:rFonts w:asciiTheme="majorHAnsi" w:hAnsiTheme="majorHAnsi" w:cs="Arial"/>
          <w:sz w:val="20"/>
          <w:szCs w:val="20"/>
        </w:rPr>
        <w:t>2017</w:t>
      </w:r>
    </w:p>
    <w:p w:rsidR="0073125A" w:rsidRDefault="00B05106" w:rsidP="00F87DAF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Please clarify by selecting one of the following:</w:t>
      </w:r>
    </w:p>
    <w:p w:rsidR="00AB4AA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 xml:space="preserve">[ ] </w:t>
      </w:r>
      <w:r>
        <w:rPr>
          <w:rFonts w:asciiTheme="majorHAnsi" w:hAnsiTheme="majorHAnsi" w:cs="Arial"/>
          <w:sz w:val="20"/>
          <w:szCs w:val="20"/>
        </w:rPr>
        <w:t xml:space="preserve">Remove </w:t>
      </w:r>
      <w:sdt>
        <w:sdtPr>
          <w:rPr>
            <w:rFonts w:asciiTheme="majorHAnsi" w:hAnsiTheme="majorHAnsi" w:cs="Arial"/>
            <w:sz w:val="20"/>
            <w:szCs w:val="20"/>
          </w:rPr>
          <w:alias w:val="Select Degree / Course"/>
          <w:tag w:val="Select Degree / Course"/>
          <w:id w:val="-815644943"/>
          <w:placeholder>
            <w:docPart w:val="37B21207228B4289878F6118DF42BCBB"/>
          </w:placeholder>
        </w:sdtPr>
        <w:sdtEndPr/>
        <w:sdtContent>
          <w:sdt>
            <w:sdtPr>
              <w:rPr>
                <w:rFonts w:asciiTheme="majorHAnsi" w:hAnsiTheme="majorHAnsi" w:cs="Arial"/>
                <w:sz w:val="20"/>
                <w:szCs w:val="20"/>
              </w:rPr>
              <w:id w:val="-1234393836"/>
              <w:placeholder>
                <w:docPart w:val="75FE237014714E388984AA46617B457A"/>
              </w:placeholder>
              <w:showingPlcHdr/>
            </w:sdtPr>
            <w:sdtEndPr/>
            <w:sdtContent>
              <w:r w:rsidR="00D251B7" w:rsidRPr="006E6FEC">
                <w:rPr>
                  <w:rStyle w:val="PlaceholderText"/>
                  <w:shd w:val="clear" w:color="auto" w:fill="D9D9D9" w:themeFill="background1" w:themeFillShade="D9"/>
                </w:rPr>
                <w:t>Enter text...</w:t>
              </w:r>
            </w:sdtContent>
          </w:sdt>
          <w:r w:rsidR="00EF4797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from bulletin for </w:t>
      </w:r>
      <w:sdt>
        <w:sdtPr>
          <w:rPr>
            <w:rFonts w:asciiTheme="majorHAnsi" w:hAnsiTheme="majorHAnsi" w:cs="Arial"/>
            <w:sz w:val="20"/>
            <w:szCs w:val="20"/>
          </w:rPr>
          <w:alias w:val="Select Term"/>
          <w:tag w:val="Select Term"/>
          <w:id w:val="-276957335"/>
          <w:placeholder>
            <w:docPart w:val="D6866774B3C6468ABAAB626D5905A5B1"/>
          </w:placeholder>
          <w:showingPlcHdr/>
        </w:sdtPr>
        <w:sdtEndPr/>
        <w:sdtContent>
          <w:r w:rsidR="00D251B7">
            <w:rPr>
              <w:rStyle w:val="PlaceholderText"/>
            </w:rPr>
            <w:t>Fall / Spring / Summer</w:t>
          </w:r>
        </w:sdtContent>
      </w:sdt>
      <w:r>
        <w:rPr>
          <w:rFonts w:asciiTheme="majorHAnsi" w:hAnsiTheme="majorHAnsi" w:cs="Arial"/>
          <w:sz w:val="20"/>
          <w:szCs w:val="20"/>
        </w:rPr>
        <w:t xml:space="preserve">   of  </w:t>
      </w:r>
      <w:sdt>
        <w:sdtPr>
          <w:rPr>
            <w:rFonts w:asciiTheme="majorHAnsi" w:hAnsiTheme="majorHAnsi" w:cs="Arial"/>
            <w:sz w:val="20"/>
            <w:szCs w:val="20"/>
          </w:rPr>
          <w:alias w:val="Year"/>
          <w:tag w:val="Year"/>
          <w:id w:val="1491061308"/>
          <w:placeholder>
            <w:docPart w:val="FAB46F0870A944FAAC5DDD9170603602"/>
          </w:placeholder>
          <w:showingPlcHdr/>
        </w:sdtPr>
        <w:sdtEndPr/>
        <w:sdtContent>
          <w:r>
            <w:rPr>
              <w:rStyle w:val="PlaceholderText"/>
            </w:rPr>
            <w:t>Year</w:t>
          </w:r>
        </w:sdtContent>
      </w:sdt>
    </w:p>
    <w:p w:rsidR="00AB4AA6" w:rsidRPr="00B05106" w:rsidRDefault="00AB4AA6" w:rsidP="00AB4AA6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MS Gothic" w:eastAsia="MS Gothic" w:hAnsi="MS Gothic" w:cs="Arial"/>
          <w:sz w:val="20"/>
          <w:szCs w:val="20"/>
        </w:rPr>
        <w:t>[</w:t>
      </w:r>
      <w:proofErr w:type="gramStart"/>
      <w:r w:rsidR="00FD3935">
        <w:rPr>
          <w:rFonts w:ascii="MS Gothic" w:eastAsia="MS Gothic" w:hAnsi="MS Gothic" w:cs="Arial"/>
          <w:sz w:val="20"/>
          <w:szCs w:val="20"/>
        </w:rPr>
        <w:t>X</w:t>
      </w:r>
      <w:r>
        <w:rPr>
          <w:rFonts w:ascii="MS Gothic" w:eastAsia="MS Gothic" w:hAnsi="MS Gothic" w:cs="Arial"/>
          <w:sz w:val="20"/>
          <w:szCs w:val="20"/>
        </w:rPr>
        <w:t xml:space="preserve"> ]</w:t>
      </w:r>
      <w:proofErr w:type="gramEnd"/>
      <w:r>
        <w:rPr>
          <w:rFonts w:ascii="MS Gothic" w:eastAsia="MS Gothic" w:hAnsi="MS Gothic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Other   - </w:t>
      </w:r>
      <w:sdt>
        <w:sdtPr>
          <w:rPr>
            <w:rFonts w:asciiTheme="majorHAnsi" w:hAnsiTheme="majorHAnsi" w:cs="Arial"/>
            <w:sz w:val="20"/>
            <w:szCs w:val="20"/>
          </w:rPr>
          <w:alias w:val="Please explain"/>
          <w:tag w:val="Please clarify"/>
          <w:id w:val="-1428580244"/>
          <w:placeholder>
            <w:docPart w:val="1F2A40E3A4034E148A9545F476AA9662"/>
          </w:placeholder>
        </w:sdtPr>
        <w:sdtEndPr/>
        <w:sdtContent>
          <w:r w:rsidR="00A92C57">
            <w:rPr>
              <w:rFonts w:asciiTheme="majorHAnsi" w:hAnsiTheme="majorHAnsi" w:cs="Arial"/>
              <w:sz w:val="20"/>
              <w:szCs w:val="20"/>
            </w:rPr>
            <w:t>Only removing the NRS cross-listing of the course.</w:t>
          </w:r>
        </w:sdtContent>
      </w:sdt>
    </w:p>
    <w:p w:rsidR="00262C88" w:rsidRDefault="00262C88" w:rsidP="00AB4AA6">
      <w:pPr>
        <w:rPr>
          <w:rFonts w:asciiTheme="majorHAnsi" w:hAnsiTheme="majorHAnsi" w:cs="Arial"/>
          <w:b/>
          <w:sz w:val="20"/>
          <w:szCs w:val="20"/>
        </w:rPr>
      </w:pPr>
    </w:p>
    <w:p w:rsidR="00AB4AA6" w:rsidRDefault="00AB4AA6">
      <w:pPr>
        <w:rPr>
          <w:rFonts w:asciiTheme="majorHAnsi" w:hAnsiTheme="majorHAnsi" w:cs="Arial"/>
          <w:b/>
          <w:sz w:val="20"/>
          <w:szCs w:val="20"/>
        </w:rPr>
      </w:pPr>
    </w:p>
    <w:p w:rsidR="00F87DAF" w:rsidRDefault="00FD49E0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4. </w:t>
      </w:r>
      <w:r w:rsidR="00130E5B" w:rsidRPr="00405115">
        <w:rPr>
          <w:rFonts w:asciiTheme="majorHAnsi" w:hAnsiTheme="majorHAnsi" w:cs="Arial"/>
          <w:b/>
          <w:sz w:val="20"/>
          <w:szCs w:val="20"/>
        </w:rPr>
        <w:t>Student Population</w:t>
      </w:r>
    </w:p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a. </w:t>
      </w:r>
      <w:r w:rsidR="00130E5B" w:rsidRPr="00405115">
        <w:rPr>
          <w:rFonts w:asciiTheme="majorHAnsi" w:hAnsiTheme="majorHAnsi" w:cs="Arial"/>
          <w:sz w:val="20"/>
          <w:szCs w:val="20"/>
        </w:rPr>
        <w:t xml:space="preserve">The course was initially created for what student population? </w:t>
      </w:r>
    </w:p>
    <w:sdt>
      <w:sdtPr>
        <w:rPr>
          <w:rFonts w:asciiTheme="majorHAnsi" w:hAnsiTheme="majorHAnsi" w:cs="Arial"/>
          <w:sz w:val="20"/>
          <w:szCs w:val="20"/>
        </w:rPr>
        <w:id w:val="1691492421"/>
        <w:placeholder>
          <w:docPart w:val="7EE551B9B4F448BC87ECB4576A7A882A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As an upper level nursing elective.</w:t>
          </w:r>
        </w:p>
      </w:sdtContent>
    </w:sdt>
    <w:p w:rsidR="00F87DAF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b. </w:t>
      </w:r>
      <w:r w:rsidR="00130E5B" w:rsidRPr="00405115">
        <w:rPr>
          <w:rFonts w:asciiTheme="majorHAnsi" w:hAnsiTheme="majorHAnsi" w:cs="Arial"/>
          <w:sz w:val="20"/>
          <w:szCs w:val="20"/>
        </w:rPr>
        <w:t>How will deletion of this course affect those students?</w:t>
      </w:r>
    </w:p>
    <w:sdt>
      <w:sdtPr>
        <w:rPr>
          <w:rFonts w:asciiTheme="majorHAnsi" w:hAnsiTheme="majorHAnsi" w:cs="Arial"/>
          <w:sz w:val="20"/>
          <w:szCs w:val="20"/>
        </w:rPr>
        <w:id w:val="1370260044"/>
        <w:placeholder>
          <w:docPart w:val="1506D1DF0B904C4CAFA48F29A793109D"/>
        </w:placeholder>
      </w:sdtPr>
      <w:sdtEndPr/>
      <w:sdtContent>
        <w:p w:rsidR="00F87DAF" w:rsidRDefault="00173868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NRS upper level elective no longer required.</w:t>
          </w:r>
        </w:p>
      </w:sdtContent>
    </w:sdt>
    <w:p w:rsidR="0073125A" w:rsidRDefault="0073125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054D9E" w:rsidRDefault="00054D9E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:rsidR="00DA4650" w:rsidRDefault="00C8689C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  <w:r>
        <w:rPr>
          <w:rFonts w:asciiTheme="majorHAnsi" w:hAnsiTheme="majorHAnsi" w:cs="Arial"/>
          <w:b/>
          <w:sz w:val="24"/>
          <w:szCs w:val="20"/>
        </w:rPr>
        <w:t>College, Departmental, or Program</w:t>
      </w:r>
      <w:r w:rsidR="00054D9E" w:rsidRPr="00054D9E">
        <w:rPr>
          <w:rFonts w:asciiTheme="majorHAnsi" w:hAnsiTheme="majorHAnsi" w:cs="Arial"/>
          <w:b/>
          <w:sz w:val="24"/>
          <w:szCs w:val="20"/>
        </w:rPr>
        <w:t xml:space="preserve"> Changes</w:t>
      </w:r>
    </w:p>
    <w:p w:rsidR="005E24CB" w:rsidRPr="00054D9E" w:rsidRDefault="005E24CB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:rsidR="00F87DAF" w:rsidRPr="009C65F8" w:rsidRDefault="00FD49E0" w:rsidP="009C65F8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D49E0">
        <w:rPr>
          <w:rFonts w:asciiTheme="majorHAnsi" w:hAnsiTheme="majorHAnsi" w:cs="Arial"/>
          <w:b/>
          <w:sz w:val="20"/>
          <w:szCs w:val="20"/>
        </w:rPr>
        <w:t>5.</w:t>
      </w:r>
      <w:r w:rsidR="009C65F8">
        <w:rPr>
          <w:rFonts w:asciiTheme="majorHAnsi" w:hAnsiTheme="majorHAnsi" w:cs="Arial"/>
          <w:b/>
          <w:sz w:val="20"/>
          <w:szCs w:val="20"/>
        </w:rPr>
        <w:t xml:space="preserve"> </w:t>
      </w:r>
      <w:r w:rsidR="009C65F8">
        <w:rPr>
          <w:rFonts w:asciiTheme="majorHAnsi" w:hAnsiTheme="majorHAnsi" w:cs="Arial"/>
          <w:b/>
          <w:sz w:val="20"/>
          <w:szCs w:val="20"/>
        </w:rPr>
        <w:tab/>
      </w:r>
      <w:proofErr w:type="gramStart"/>
      <w:r w:rsidRPr="009C65F8">
        <w:rPr>
          <w:rFonts w:asciiTheme="majorHAnsi" w:hAnsiTheme="majorHAnsi" w:cs="Arial"/>
          <w:sz w:val="20"/>
          <w:szCs w:val="20"/>
        </w:rPr>
        <w:t>a</w:t>
      </w:r>
      <w:proofErr w:type="gramEnd"/>
      <w:r w:rsidRPr="009C65F8">
        <w:rPr>
          <w:rFonts w:asciiTheme="majorHAnsi" w:hAnsiTheme="majorHAnsi" w:cs="Arial"/>
          <w:sz w:val="20"/>
          <w:szCs w:val="20"/>
        </w:rPr>
        <w:t xml:space="preserve">. </w:t>
      </w:r>
      <w:r w:rsidR="005522D7" w:rsidRPr="009C65F8">
        <w:rPr>
          <w:rFonts w:asciiTheme="majorHAnsi" w:hAnsiTheme="majorHAnsi" w:cs="Arial"/>
          <w:sz w:val="20"/>
          <w:szCs w:val="20"/>
        </w:rPr>
        <w:t>How wi</w:t>
      </w:r>
      <w:r w:rsidR="00F87DAF" w:rsidRPr="009C65F8">
        <w:rPr>
          <w:rFonts w:asciiTheme="majorHAnsi" w:hAnsiTheme="majorHAnsi" w:cs="Arial"/>
          <w:sz w:val="20"/>
          <w:szCs w:val="20"/>
        </w:rPr>
        <w:t xml:space="preserve">ll this affect the </w:t>
      </w:r>
      <w:r w:rsidR="00207DBE">
        <w:rPr>
          <w:rFonts w:asciiTheme="majorHAnsi" w:hAnsiTheme="majorHAnsi" w:cs="Arial"/>
          <w:sz w:val="20"/>
          <w:szCs w:val="20"/>
        </w:rPr>
        <w:t xml:space="preserve">college, department, </w:t>
      </w:r>
      <w:r w:rsidR="00FF1934">
        <w:rPr>
          <w:rFonts w:asciiTheme="majorHAnsi" w:hAnsiTheme="majorHAnsi" w:cs="Arial"/>
          <w:sz w:val="20"/>
          <w:szCs w:val="20"/>
        </w:rPr>
        <w:t>and/</w:t>
      </w:r>
      <w:r w:rsidR="00207DBE">
        <w:rPr>
          <w:rFonts w:asciiTheme="majorHAnsi" w:hAnsiTheme="majorHAnsi" w:cs="Arial"/>
          <w:sz w:val="20"/>
          <w:szCs w:val="20"/>
        </w:rPr>
        <w:t>or program</w:t>
      </w:r>
      <w:r w:rsidR="00F87DAF" w:rsidRPr="009C65F8">
        <w:rPr>
          <w:rFonts w:asciiTheme="majorHAnsi" w:hAnsiTheme="majorHAnsi" w:cs="Arial"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984734246"/>
        <w:placeholder>
          <w:docPart w:val="82BB5A78391B4ACF848227F456A0BD8C"/>
        </w:placeholder>
      </w:sdtPr>
      <w:sdtEndPr/>
      <w:sdtContent>
        <w:p w:rsidR="00F87DAF" w:rsidRPr="009C65F8" w:rsidRDefault="005F1402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Nursing has not been responsible for teaching the disaster courses since DPEM became a </w:t>
          </w:r>
          <w:r w:rsidR="00173868">
            <w:rPr>
              <w:rFonts w:asciiTheme="majorHAnsi" w:hAnsiTheme="majorHAnsi" w:cs="Arial"/>
              <w:sz w:val="20"/>
              <w:szCs w:val="20"/>
            </w:rPr>
            <w:t>program</w:t>
          </w:r>
          <w:r>
            <w:rPr>
              <w:rFonts w:asciiTheme="majorHAnsi" w:hAnsiTheme="majorHAnsi" w:cs="Arial"/>
              <w:sz w:val="20"/>
              <w:szCs w:val="20"/>
            </w:rPr>
            <w:t>.  The mi</w:t>
          </w:r>
          <w:r w:rsidR="00173868">
            <w:rPr>
              <w:rFonts w:asciiTheme="majorHAnsi" w:hAnsiTheme="majorHAnsi" w:cs="Arial"/>
              <w:sz w:val="20"/>
              <w:szCs w:val="20"/>
            </w:rPr>
            <w:t>nor in DPEM will remain availabl</w:t>
          </w:r>
          <w:r>
            <w:rPr>
              <w:rFonts w:asciiTheme="majorHAnsi" w:hAnsiTheme="majorHAnsi" w:cs="Arial"/>
              <w:sz w:val="20"/>
              <w:szCs w:val="20"/>
            </w:rPr>
            <w:t>e</w:t>
          </w:r>
          <w:r w:rsidR="00173868">
            <w:rPr>
              <w:rFonts w:asciiTheme="majorHAnsi" w:hAnsiTheme="majorHAnsi" w:cs="Arial"/>
              <w:sz w:val="20"/>
              <w:szCs w:val="20"/>
            </w:rPr>
            <w:t xml:space="preserve"> to nursing students</w:t>
          </w:r>
        </w:p>
      </w:sdtContent>
    </w:sdt>
    <w:p w:rsidR="005522D7" w:rsidRPr="009C65F8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A837F6" w:rsidRPr="009C65F8" w:rsidRDefault="00FD49E0" w:rsidP="009C65F8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b. </w:t>
      </w:r>
      <w:r w:rsidR="005522D7" w:rsidRPr="009C65F8">
        <w:rPr>
          <w:rFonts w:asciiTheme="majorHAnsi" w:hAnsiTheme="majorHAnsi" w:cs="Arial"/>
          <w:sz w:val="20"/>
          <w:szCs w:val="20"/>
        </w:rPr>
        <w:t>Does</w:t>
      </w:r>
      <w:r w:rsidR="00605FC3" w:rsidRPr="009C65F8">
        <w:rPr>
          <w:rFonts w:asciiTheme="majorHAnsi" w:hAnsiTheme="majorHAnsi" w:cs="Arial"/>
          <w:sz w:val="20"/>
          <w:szCs w:val="20"/>
        </w:rPr>
        <w:t xml:space="preserve"> </w:t>
      </w:r>
      <w:r w:rsidR="005522D7" w:rsidRPr="009C65F8">
        <w:rPr>
          <w:rFonts w:asciiTheme="majorHAnsi" w:hAnsiTheme="majorHAnsi" w:cs="Arial"/>
          <w:sz w:val="20"/>
          <w:szCs w:val="20"/>
        </w:rPr>
        <w:t>this program and/or co</w:t>
      </w:r>
      <w:r w:rsidR="00A837F6" w:rsidRPr="009C65F8">
        <w:rPr>
          <w:rFonts w:asciiTheme="majorHAnsi" w:hAnsiTheme="majorHAnsi" w:cs="Arial"/>
          <w:sz w:val="20"/>
          <w:szCs w:val="20"/>
        </w:rPr>
        <w:t xml:space="preserve">urse affect another department? 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4F4290F763584334AC5CACDE0D2311FD"/>
          </w:placeholder>
        </w:sdtPr>
        <w:sdtEndPr/>
        <w:sdtContent>
          <w:r w:rsidR="00FD3935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A76C0" w:rsidRDefault="005522D7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>If yes, please provide contact information from the Dean, Department Head, and/ or Program Director whose area this affects.</w:t>
      </w:r>
    </w:p>
    <w:p w:rsidR="00F87DAF" w:rsidRDefault="001F6306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28041014"/>
          <w:placeholder>
            <w:docPart w:val="89D28D4D630D4D44971D032DFF7BBF10"/>
          </w:placeholder>
        </w:sdtPr>
        <w:sdtEndPr/>
        <w:sdtContent>
          <w:r w:rsidR="005F1402">
            <w:rPr>
              <w:rFonts w:asciiTheme="majorHAnsi" w:hAnsiTheme="majorHAnsi" w:cs="Arial"/>
              <w:sz w:val="20"/>
              <w:szCs w:val="20"/>
            </w:rPr>
            <w:t xml:space="preserve">Deborah Persell, </w:t>
          </w:r>
          <w:hyperlink r:id="rId9" w:history="1">
            <w:r w:rsidR="005F1402" w:rsidRPr="00BE2560">
              <w:rPr>
                <w:rStyle w:val="Hyperlink"/>
                <w:rFonts w:asciiTheme="majorHAnsi" w:hAnsiTheme="majorHAnsi" w:cs="Arial"/>
                <w:sz w:val="20"/>
                <w:szCs w:val="20"/>
              </w:rPr>
              <w:t>dpersell@astate.edu</w:t>
            </w:r>
          </w:hyperlink>
          <w:r w:rsidR="005F1402">
            <w:rPr>
              <w:rFonts w:asciiTheme="majorHAnsi" w:hAnsiTheme="majorHAnsi" w:cs="Arial"/>
              <w:sz w:val="20"/>
              <w:szCs w:val="20"/>
            </w:rPr>
            <w:t xml:space="preserve">  </w:t>
          </w:r>
        </w:sdtContent>
      </w:sdt>
    </w:p>
    <w:p w:rsidR="00F430C8" w:rsidRDefault="00F430C8" w:rsidP="009C65F8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1A76C0">
        <w:rPr>
          <w:rFonts w:asciiTheme="majorHAnsi" w:hAnsiTheme="majorHAnsi" w:cs="Arial"/>
          <w:sz w:val="20"/>
          <w:szCs w:val="20"/>
        </w:rPr>
        <w:tab/>
      </w:r>
      <w:r w:rsidR="001F6306">
        <w:rPr>
          <w:rFonts w:asciiTheme="majorHAnsi" w:hAnsiTheme="majorHAnsi" w:cs="Arial"/>
          <w:sz w:val="20"/>
          <w:szCs w:val="20"/>
        </w:rPr>
        <w:t>c</w:t>
      </w:r>
      <w:r>
        <w:rPr>
          <w:rFonts w:asciiTheme="majorHAnsi" w:hAnsiTheme="majorHAnsi" w:cs="Arial"/>
          <w:sz w:val="20"/>
          <w:szCs w:val="20"/>
        </w:rPr>
        <w:t xml:space="preserve">. </w:t>
      </w:r>
      <w:r w:rsidRPr="001A76C0">
        <w:rPr>
          <w:rFonts w:asciiTheme="majorHAnsi" w:hAnsiTheme="majorHAnsi" w:cs="Arial"/>
          <w:sz w:val="20"/>
          <w:szCs w:val="20"/>
        </w:rPr>
        <w:t>Please provide</w:t>
      </w:r>
      <w:r w:rsidR="00207DBE">
        <w:rPr>
          <w:rFonts w:asciiTheme="majorHAnsi" w:hAnsiTheme="majorHAnsi" w:cs="Arial"/>
          <w:sz w:val="20"/>
          <w:szCs w:val="20"/>
        </w:rPr>
        <w:t xml:space="preserve"> a</w:t>
      </w:r>
      <w:r w:rsidRPr="001A76C0">
        <w:rPr>
          <w:rFonts w:asciiTheme="majorHAnsi" w:hAnsiTheme="majorHAnsi" w:cs="Arial"/>
          <w:sz w:val="20"/>
          <w:szCs w:val="20"/>
        </w:rPr>
        <w:t xml:space="preserve"> short justification for </w:t>
      </w:r>
      <w:r w:rsidR="00207DBE">
        <w:rPr>
          <w:rFonts w:asciiTheme="majorHAnsi" w:hAnsiTheme="majorHAnsi" w:cs="Arial"/>
          <w:sz w:val="20"/>
          <w:szCs w:val="20"/>
        </w:rPr>
        <w:t xml:space="preserve">why this </w:t>
      </w:r>
      <w:r w:rsidRPr="001A76C0">
        <w:rPr>
          <w:rFonts w:asciiTheme="majorHAnsi" w:hAnsiTheme="majorHAnsi" w:cs="Arial"/>
          <w:sz w:val="20"/>
          <w:szCs w:val="20"/>
        </w:rPr>
        <w:t>course being deleted from program.</w:t>
      </w:r>
    </w:p>
    <w:p w:rsidR="001A76C0" w:rsidRPr="001A76C0" w:rsidRDefault="001A76C0" w:rsidP="001A76C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t xml:space="preserve">        </w:t>
      </w:r>
      <w: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296826230"/>
          <w:placeholder>
            <w:docPart w:val="4A5EC870475640DA90968C7BED5E3701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The DPEM has become a program and supports the courses.</w:t>
          </w:r>
        </w:sdtContent>
      </w:sdt>
    </w:p>
    <w:p w:rsidR="005522D7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DA4650" w:rsidRPr="00665524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DB49F4">
        <w:rPr>
          <w:rFonts w:asciiTheme="majorHAnsi" w:hAnsiTheme="majorHAnsi" w:cs="Arial"/>
          <w:b/>
          <w:sz w:val="20"/>
          <w:szCs w:val="20"/>
        </w:rPr>
        <w:t>6.  Is there currently a course</w:t>
      </w:r>
      <w:r w:rsidR="00F900A8" w:rsidRPr="00DB49F4">
        <w:rPr>
          <w:rFonts w:asciiTheme="majorHAnsi" w:hAnsiTheme="majorHAnsi" w:cs="Arial"/>
          <w:b/>
          <w:sz w:val="20"/>
          <w:szCs w:val="20"/>
        </w:rPr>
        <w:t xml:space="preserve"> listed in the bulletin</w:t>
      </w:r>
      <w:r w:rsidRPr="00DB49F4">
        <w:rPr>
          <w:rFonts w:asciiTheme="majorHAnsi" w:hAnsiTheme="majorHAnsi" w:cs="Arial"/>
          <w:b/>
          <w:sz w:val="20"/>
          <w:szCs w:val="20"/>
        </w:rPr>
        <w:t xml:space="preserve"> which is equivalent to this one?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584731670"/>
          <w:placeholder>
            <w:docPart w:val="7ABD6B4111AD4239A6F8A6425B1F6EAC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Yes</w:t>
          </w:r>
        </w:sdtContent>
      </w:sdt>
    </w:p>
    <w:p w:rsidR="001F6306" w:rsidRPr="009C65F8" w:rsidRDefault="001F6306" w:rsidP="001F6306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9C65F8">
        <w:rPr>
          <w:rFonts w:asciiTheme="majorHAnsi" w:hAnsiTheme="majorHAnsi" w:cs="Arial"/>
          <w:sz w:val="20"/>
          <w:szCs w:val="20"/>
        </w:rPr>
        <w:t xml:space="preserve"> course</w:t>
      </w:r>
      <w:r>
        <w:rPr>
          <w:rFonts w:asciiTheme="majorHAnsi" w:hAnsiTheme="majorHAnsi" w:cs="Arial"/>
          <w:sz w:val="20"/>
          <w:szCs w:val="20"/>
        </w:rPr>
        <w:t>(s)</w:t>
      </w:r>
      <w:r w:rsidRPr="009C65F8">
        <w:rPr>
          <w:rFonts w:asciiTheme="majorHAnsi" w:hAnsiTheme="majorHAnsi" w:cs="Arial"/>
          <w:sz w:val="20"/>
          <w:szCs w:val="20"/>
        </w:rPr>
        <w:t xml:space="preserve">? </w:t>
      </w:r>
    </w:p>
    <w:p w:rsidR="001F6306" w:rsidRDefault="001F6306" w:rsidP="001F63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959331784"/>
          <w:placeholder>
            <w:docPart w:val="788DF4936095457F83424B0A6DFABFA0"/>
          </w:placeholder>
        </w:sdtPr>
        <w:sdtEndPr/>
        <w:sdtContent>
          <w:r w:rsidR="00751AD5" w:rsidRPr="00751AD5">
            <w:rPr>
              <w:rFonts w:asciiTheme="majorHAnsi" w:hAnsiTheme="majorHAnsi" w:cs="Arial"/>
              <w:sz w:val="20"/>
              <w:szCs w:val="20"/>
            </w:rPr>
            <w:t>DPEM 45</w:t>
          </w:r>
          <w:r w:rsidR="00CA000B">
            <w:rPr>
              <w:rFonts w:asciiTheme="majorHAnsi" w:hAnsiTheme="majorHAnsi" w:cs="Arial"/>
              <w:sz w:val="20"/>
              <w:szCs w:val="20"/>
            </w:rPr>
            <w:t>5</w:t>
          </w:r>
          <w:r w:rsidR="00751AD5" w:rsidRPr="00751AD5">
            <w:rPr>
              <w:rFonts w:asciiTheme="majorHAnsi" w:hAnsiTheme="majorHAnsi" w:cs="Arial"/>
              <w:sz w:val="20"/>
              <w:szCs w:val="20"/>
            </w:rPr>
            <w:t>3</w:t>
          </w:r>
          <w:proofErr w:type="gramStart"/>
          <w:r w:rsidR="00751AD5" w:rsidRPr="00751AD5">
            <w:rPr>
              <w:rFonts w:asciiTheme="majorHAnsi" w:hAnsiTheme="majorHAnsi" w:cs="Arial"/>
              <w:sz w:val="20"/>
              <w:szCs w:val="20"/>
            </w:rPr>
            <w:t xml:space="preserve">, </w:t>
          </w:r>
          <w:r w:rsidR="00CA000B">
            <w:rPr>
              <w:rFonts w:asciiTheme="majorHAnsi" w:hAnsiTheme="majorHAnsi" w:cs="Arial"/>
              <w:sz w:val="20"/>
              <w:szCs w:val="20"/>
            </w:rPr>
            <w:t xml:space="preserve"> Capstone</w:t>
          </w:r>
          <w:proofErr w:type="gramEnd"/>
          <w:r w:rsidR="001E64CB" w:rsidRPr="001E64CB">
            <w:rPr>
              <w:rFonts w:asciiTheme="majorHAnsi" w:hAnsiTheme="majorHAnsi" w:cs="Arial"/>
              <w:sz w:val="20"/>
              <w:szCs w:val="20"/>
            </w:rPr>
            <w:t xml:space="preserve"> </w:t>
          </w:r>
          <w:r w:rsidR="00D0441E" w:rsidRPr="00D0441E">
            <w:rPr>
              <w:rFonts w:asciiTheme="majorHAnsi" w:hAnsiTheme="majorHAnsi" w:cs="Arial"/>
              <w:sz w:val="20"/>
              <w:szCs w:val="20"/>
            </w:rPr>
            <w:t xml:space="preserve"> </w:t>
          </w:r>
        </w:sdtContent>
      </w:sdt>
    </w:p>
    <w:p w:rsidR="001F630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:rsidR="00A837F6" w:rsidRDefault="001F6306" w:rsidP="009C65F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>7</w:t>
      </w:r>
      <w:r w:rsidR="00FD49E0">
        <w:rPr>
          <w:rFonts w:asciiTheme="majorHAnsi" w:hAnsiTheme="majorHAnsi" w:cs="Arial"/>
          <w:b/>
          <w:sz w:val="20"/>
          <w:szCs w:val="20"/>
        </w:rPr>
        <w:t xml:space="preserve">. </w:t>
      </w:r>
      <w:r w:rsidR="00625A9A">
        <w:rPr>
          <w:rFonts w:asciiTheme="majorHAnsi" w:hAnsiTheme="majorHAnsi" w:cs="Arial"/>
          <w:b/>
          <w:sz w:val="20"/>
          <w:szCs w:val="20"/>
        </w:rPr>
        <w:t xml:space="preserve"> 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Will this course be equivalent to a </w:t>
      </w:r>
      <w:r w:rsidR="00F478A9">
        <w:rPr>
          <w:rFonts w:asciiTheme="majorHAnsi" w:hAnsiTheme="majorHAnsi" w:cs="Arial"/>
          <w:b/>
          <w:sz w:val="20"/>
          <w:szCs w:val="20"/>
        </w:rPr>
        <w:t>new</w:t>
      </w:r>
      <w:r w:rsidR="00411FE1" w:rsidRPr="00411FE1">
        <w:rPr>
          <w:rFonts w:asciiTheme="majorHAnsi" w:hAnsiTheme="majorHAnsi" w:cs="Arial"/>
          <w:b/>
          <w:sz w:val="20"/>
          <w:szCs w:val="20"/>
        </w:rPr>
        <w:t xml:space="preserve"> course? </w:t>
      </w: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799653203"/>
          <w:placeholder>
            <w:docPart w:val="88C3D5EF6F3F4E59A36A69200D8EFF1A"/>
          </w:placeholder>
        </w:sdtPr>
        <w:sdtEndPr/>
        <w:sdtContent>
          <w:r w:rsidR="00173868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:rsidR="00F87DAF" w:rsidRPr="009C65F8" w:rsidRDefault="00665524" w:rsidP="009C65F8">
      <w:pPr>
        <w:tabs>
          <w:tab w:val="left" w:pos="36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9C65F8">
        <w:rPr>
          <w:rFonts w:asciiTheme="majorHAnsi" w:hAnsiTheme="majorHAnsi" w:cs="Arial"/>
          <w:sz w:val="20"/>
          <w:szCs w:val="20"/>
        </w:rPr>
        <w:t xml:space="preserve">If yes, what course? </w:t>
      </w:r>
    </w:p>
    <w:sdt>
      <w:sdtPr>
        <w:rPr>
          <w:rFonts w:asciiTheme="majorHAnsi" w:hAnsiTheme="majorHAnsi" w:cs="Arial"/>
          <w:sz w:val="20"/>
          <w:szCs w:val="20"/>
        </w:rPr>
        <w:id w:val="55450436"/>
        <w:placeholder>
          <w:docPart w:val="08D7686E354D4EBD8130CA10EB371CAC"/>
        </w:placeholder>
        <w:showingPlcHdr/>
      </w:sdtPr>
      <w:sdtEndPr/>
      <w:sdtContent>
        <w:permStart w:id="1033050601" w:edGrp="everyone" w:displacedByCustomXml="prev"/>
        <w:p w:rsidR="00F87DAF" w:rsidRDefault="00F87DAF" w:rsidP="009C65F8">
          <w:pPr>
            <w:tabs>
              <w:tab w:val="left" w:pos="360"/>
              <w:tab w:val="left" w:pos="720"/>
            </w:tabs>
            <w:spacing w:after="0" w:line="240" w:lineRule="auto"/>
            <w:ind w:left="720"/>
            <w:rPr>
              <w:rFonts w:asciiTheme="majorHAnsi" w:hAnsiTheme="majorHAnsi" w:cs="Arial"/>
              <w:sz w:val="20"/>
              <w:szCs w:val="20"/>
            </w:rPr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033050601" w:displacedByCustomXml="next"/>
      </w:sdtContent>
    </w:sdt>
    <w:p w:rsidR="00411FE1" w:rsidRDefault="00411FE1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10"/>
      </w:tblGrid>
      <w:tr w:rsidR="009C3C35" w:rsidRPr="008426D1" w:rsidTr="00781FAA">
        <w:tc>
          <w:tcPr>
            <w:tcW w:w="11016" w:type="dxa"/>
            <w:shd w:val="clear" w:color="auto" w:fill="D9D9D9" w:themeFill="background1" w:themeFillShade="D9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9C3C35" w:rsidRPr="008426D1" w:rsidTr="00781FAA">
        <w:tc>
          <w:tcPr>
            <w:tcW w:w="11016" w:type="dxa"/>
            <w:shd w:val="clear" w:color="auto" w:fill="F2F2F2" w:themeFill="background1" w:themeFillShade="F2"/>
          </w:tcPr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10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 w:rsidR="00AA717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F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ollow the following guidelines for indicating necessary changes. </w:t>
            </w:r>
          </w:p>
          <w:p w:rsidR="009C3C35" w:rsidRPr="008426D1" w:rsidRDefault="009C3C35" w:rsidP="00781FAA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:rsidR="009C3C35" w:rsidRPr="008426D1" w:rsidRDefault="009C3C35" w:rsidP="00781FAA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Deleted courses/credit hours should be marked with a red strike-through (</w:t>
            </w:r>
            <w:r w:rsidRPr="008426D1"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  <w:t>red strikethrough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New credit hours and text changes should be listed in blue using enlarged font (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8"/>
                <w:szCs w:val="28"/>
              </w:rPr>
              <w:t>blue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  <w:r w:rsidRPr="008426D1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  <w:t xml:space="preserve"> 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Any new courses should be listed in blue bold italics using enlarged font (</w:t>
            </w:r>
            <w:r w:rsidRPr="008426D1">
              <w:rPr>
                <w:rFonts w:ascii="Times New Roman" w:hAnsi="Times New Roman" w:cs="Times New Roman"/>
                <w:b/>
                <w:i/>
                <w:color w:val="548DD4" w:themeColor="text2" w:themeTint="99"/>
                <w:sz w:val="28"/>
                <w:szCs w:val="24"/>
              </w:rPr>
              <w:t>blue bold italics using enlarged font</w:t>
            </w:r>
            <w:r w:rsidRPr="008426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8"/>
              </w:rPr>
            </w:pPr>
          </w:p>
          <w:p w:rsidR="002917F4" w:rsidRDefault="009C3C35" w:rsidP="00781FAA">
            <w:pPr>
              <w:tabs>
                <w:tab w:val="left" w:pos="360"/>
                <w:tab w:val="left" w:pos="720"/>
              </w:tabs>
              <w:ind w:left="360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You can easily apply any of these changes by selecting the example text in the instructions above, double-clicking the ‘format painter’ icon </w:t>
            </w:r>
            <w:r w:rsidRPr="008426D1">
              <w:rPr>
                <w:i/>
                <w:sz w:val="18"/>
              </w:rPr>
              <w:sym w:font="Wingdings" w:char="F0E0"/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 </w:t>
            </w:r>
            <w:r w:rsidRPr="008426D1">
              <w:rPr>
                <w:i/>
                <w:noProof/>
                <w:sz w:val="18"/>
              </w:rPr>
              <w:drawing>
                <wp:inline distT="0" distB="0" distL="0" distR="0" wp14:anchorId="68190FEF" wp14:editId="248526A8">
                  <wp:extent cx="942975" cy="17145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8000"/>
                          <a:stretch/>
                        </pic:blipFill>
                        <pic:spPr bwMode="auto">
                          <a:xfrm>
                            <a:off x="0" y="0"/>
                            <a:ext cx="942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8426D1">
              <w:rPr>
                <w:rFonts w:ascii="Times New Roman" w:hAnsi="Times New Roman" w:cs="Times New Roman"/>
                <w:i/>
                <w:sz w:val="20"/>
                <w:szCs w:val="24"/>
              </w:rPr>
              <w:t>, and selecting the text you would like to apply the change to.</w:t>
            </w:r>
          </w:p>
          <w:p w:rsidR="009C3C35" w:rsidRPr="008426D1" w:rsidRDefault="009C3C35" w:rsidP="002917F4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Please visit </w:t>
            </w:r>
            <w:hyperlink r:id="rId12" w:history="1">
              <w:r w:rsidR="002917F4" w:rsidRPr="001517B9">
                <w:rPr>
                  <w:rStyle w:val="Hyperlink"/>
                  <w:rFonts w:ascii="Times New Roman" w:hAnsi="Times New Roman" w:cs="Times New Roman"/>
                  <w:i/>
                  <w:sz w:val="20"/>
                  <w:szCs w:val="24"/>
                </w:rPr>
                <w:t>https://youtu.be/yjdL2n4lZm4</w:t>
              </w:r>
            </w:hyperlink>
            <w:r w:rsidR="002917F4"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>for more detailed instructions.</w:t>
            </w:r>
          </w:p>
          <w:p w:rsidR="009C3C35" w:rsidRPr="008426D1" w:rsidRDefault="009C3C35" w:rsidP="00781FAA">
            <w:pPr>
              <w:tabs>
                <w:tab w:val="left" w:pos="360"/>
                <w:tab w:val="left" w:pos="720"/>
              </w:tabs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9C3C35" w:rsidRPr="008426D1" w:rsidRDefault="009C3C35" w:rsidP="009C3C3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18"/>
          <w:szCs w:val="18"/>
        </w:rPr>
      </w:pPr>
      <w:r w:rsidRPr="008426D1">
        <w:rPr>
          <w:rFonts w:asciiTheme="majorHAnsi" w:hAnsiTheme="majorHAnsi"/>
          <w:sz w:val="18"/>
          <w:szCs w:val="18"/>
        </w:rPr>
        <w:br/>
      </w:r>
    </w:p>
    <w:p w:rsidR="00CA000B" w:rsidRDefault="00CA000B" w:rsidP="00CA000B">
      <w:pPr>
        <w:pStyle w:val="BodyText"/>
        <w:kinsoku w:val="0"/>
        <w:overflowPunct w:val="0"/>
        <w:spacing w:before="72"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4542.</w:t>
      </w:r>
      <w:r>
        <w:rPr>
          <w:b/>
          <w:bCs/>
          <w:color w:val="231F20"/>
          <w:spacing w:val="22"/>
        </w:rPr>
        <w:t xml:space="preserve"> </w:t>
      </w:r>
      <w:r>
        <w:rPr>
          <w:b/>
          <w:bCs/>
          <w:color w:val="231F20"/>
          <w:spacing w:val="-1"/>
        </w:rPr>
        <w:t>Health</w:t>
      </w:r>
      <w:r>
        <w:rPr>
          <w:b/>
          <w:bCs/>
          <w:color w:val="231F20"/>
          <w:spacing w:val="10"/>
        </w:rPr>
        <w:t xml:space="preserve"> </w:t>
      </w:r>
      <w:r>
        <w:rPr>
          <w:b/>
          <w:bCs/>
          <w:color w:val="231F20"/>
          <w:spacing w:val="-1"/>
        </w:rPr>
        <w:t>Care</w:t>
      </w:r>
      <w:r>
        <w:rPr>
          <w:b/>
          <w:bCs/>
          <w:color w:val="231F20"/>
          <w:spacing w:val="3"/>
        </w:rPr>
        <w:t xml:space="preserve"> </w:t>
      </w:r>
      <w:r>
        <w:rPr>
          <w:b/>
          <w:bCs/>
          <w:color w:val="231F20"/>
          <w:spacing w:val="-1"/>
        </w:rPr>
        <w:t>Administration</w:t>
      </w:r>
      <w:r>
        <w:rPr>
          <w:b/>
          <w:bCs/>
          <w:color w:val="231F20"/>
          <w:spacing w:val="6"/>
        </w:rPr>
        <w:t xml:space="preserve"> </w:t>
      </w:r>
      <w:r>
        <w:rPr>
          <w:color w:val="231F20"/>
        </w:rPr>
        <w:t>Introduction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organization,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ad-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ministration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modern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environment.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introduction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delivery systems,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decision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making,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functions.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12"/>
        </w:rPr>
        <w:t xml:space="preserve"> </w:t>
      </w:r>
      <w:proofErr w:type="gramStart"/>
      <w:r>
        <w:rPr>
          <w:color w:val="231F20"/>
        </w:rPr>
        <w:t>Senior</w:t>
      </w:r>
      <w:proofErr w:type="gramEnd"/>
      <w:r>
        <w:rPr>
          <w:color w:val="231F20"/>
          <w:spacing w:val="-12"/>
        </w:rPr>
        <w:t xml:space="preserve"> </w:t>
      </w:r>
      <w:r>
        <w:rPr>
          <w:color w:val="231F20"/>
        </w:rPr>
        <w:t>status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graduate student enrolled in a CNHP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program or any health related </w:t>
      </w:r>
      <w:r>
        <w:rPr>
          <w:color w:val="231F20"/>
          <w:spacing w:val="-2"/>
        </w:rPr>
        <w:t>major.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 xml:space="preserve">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>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9"/>
        <w:jc w:val="both"/>
        <w:rPr>
          <w:color w:val="000000"/>
        </w:rPr>
      </w:pPr>
      <w:r w:rsidRPr="00333114">
        <w:rPr>
          <w:b/>
          <w:bCs/>
          <w:strike/>
          <w:color w:val="FF0000"/>
          <w:spacing w:val="-1"/>
        </w:rPr>
        <w:t>NRS</w:t>
      </w:r>
      <w:r w:rsidRPr="00333114">
        <w:rPr>
          <w:b/>
          <w:bCs/>
          <w:strike/>
          <w:color w:val="FF0000"/>
        </w:rPr>
        <w:t xml:space="preserve"> </w:t>
      </w:r>
      <w:r w:rsidRPr="00333114">
        <w:rPr>
          <w:b/>
          <w:bCs/>
          <w:strike/>
          <w:color w:val="FF0000"/>
          <w:spacing w:val="-1"/>
        </w:rPr>
        <w:t>4553.</w:t>
      </w:r>
      <w:r w:rsidRPr="00333114">
        <w:rPr>
          <w:b/>
          <w:bCs/>
          <w:strike/>
          <w:color w:val="FF0000"/>
          <w:spacing w:val="25"/>
        </w:rPr>
        <w:t xml:space="preserve"> </w:t>
      </w:r>
      <w:r w:rsidRPr="00333114">
        <w:rPr>
          <w:b/>
          <w:bCs/>
          <w:strike/>
          <w:color w:val="FF0000"/>
          <w:spacing w:val="-1"/>
        </w:rPr>
        <w:t>HSDP</w:t>
      </w:r>
      <w:r w:rsidRPr="00333114">
        <w:rPr>
          <w:b/>
          <w:bCs/>
          <w:strike/>
          <w:color w:val="FF0000"/>
          <w:spacing w:val="17"/>
        </w:rPr>
        <w:t xml:space="preserve"> </w:t>
      </w:r>
      <w:r w:rsidRPr="00333114">
        <w:rPr>
          <w:b/>
          <w:bCs/>
          <w:strike/>
          <w:color w:val="FF0000"/>
          <w:spacing w:val="-1"/>
        </w:rPr>
        <w:t>Capstone</w:t>
      </w:r>
      <w:r w:rsidRPr="00333114">
        <w:rPr>
          <w:b/>
          <w:bCs/>
          <w:strike/>
          <w:color w:val="FF0000"/>
          <w:spacing w:val="8"/>
        </w:rPr>
        <w:t xml:space="preserve"> </w:t>
      </w:r>
      <w:r w:rsidRPr="00333114">
        <w:rPr>
          <w:strike/>
          <w:color w:val="FF0000"/>
        </w:rPr>
        <w:t>Application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of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skills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and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knowledge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gained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in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the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minor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to</w:t>
      </w:r>
      <w:r w:rsidRPr="00333114">
        <w:rPr>
          <w:strike/>
          <w:color w:val="FF0000"/>
          <w:spacing w:val="20"/>
        </w:rPr>
        <w:t xml:space="preserve"> </w:t>
      </w:r>
      <w:r w:rsidRPr="00333114">
        <w:rPr>
          <w:strike/>
          <w:color w:val="FF0000"/>
        </w:rPr>
        <w:t>the</w:t>
      </w:r>
      <w:r w:rsidRPr="00333114">
        <w:rPr>
          <w:strike/>
          <w:color w:val="FF0000"/>
          <w:spacing w:val="25"/>
        </w:rPr>
        <w:t xml:space="preserve"> </w:t>
      </w:r>
      <w:r w:rsidRPr="00333114">
        <w:rPr>
          <w:strike/>
          <w:color w:val="FF0000"/>
        </w:rPr>
        <w:t>analysis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of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a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specific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need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or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problem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and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the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design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of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solutions.</w:t>
      </w:r>
      <w:r w:rsidRPr="00333114">
        <w:rPr>
          <w:strike/>
          <w:color w:val="FF0000"/>
          <w:spacing w:val="19"/>
        </w:rPr>
        <w:t xml:space="preserve"> </w:t>
      </w:r>
      <w:r w:rsidRPr="00333114">
        <w:rPr>
          <w:strike/>
          <w:color w:val="FF0000"/>
          <w:spacing w:val="-3"/>
        </w:rPr>
        <w:t>Teamwork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among</w:t>
      </w:r>
      <w:r w:rsidRPr="00333114">
        <w:rPr>
          <w:strike/>
          <w:color w:val="FF0000"/>
          <w:spacing w:val="21"/>
        </w:rPr>
        <w:t xml:space="preserve"> </w:t>
      </w:r>
      <w:r w:rsidRPr="00333114">
        <w:rPr>
          <w:strike/>
          <w:color w:val="FF0000"/>
        </w:rPr>
        <w:t>various</w:t>
      </w:r>
      <w:r w:rsidRPr="00333114">
        <w:rPr>
          <w:strike/>
          <w:color w:val="FF0000"/>
          <w:spacing w:val="26"/>
        </w:rPr>
        <w:t xml:space="preserve"> </w:t>
      </w:r>
      <w:r w:rsidRPr="00333114">
        <w:rPr>
          <w:strike/>
          <w:color w:val="FF0000"/>
        </w:rPr>
        <w:t>specialties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with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the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field.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Prerequisite,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C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or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better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in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NRS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3503.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Permission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of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instructor</w:t>
      </w:r>
      <w:r w:rsidRPr="00333114">
        <w:rPr>
          <w:strike/>
          <w:color w:val="FF0000"/>
          <w:spacing w:val="-2"/>
        </w:rPr>
        <w:t xml:space="preserve"> </w:t>
      </w:r>
      <w:r w:rsidRPr="00333114">
        <w:rPr>
          <w:strike/>
          <w:color w:val="FF0000"/>
        </w:rPr>
        <w:t>required. Cross listed as POSC 4553, DPEM 4553.</w:t>
      </w:r>
      <w:r w:rsidRPr="00333114">
        <w:rPr>
          <w:strike/>
          <w:color w:val="FF0000"/>
          <w:spacing w:val="44"/>
        </w:rPr>
        <w:t xml:space="preserve"> </w:t>
      </w:r>
      <w:r w:rsidRPr="00333114">
        <w:rPr>
          <w:strike/>
          <w:color w:val="FF0000"/>
        </w:rPr>
        <w:t>Spring</w:t>
      </w:r>
      <w:r>
        <w:rPr>
          <w:color w:val="231F20"/>
        </w:rPr>
        <w:t>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4713.</w:t>
      </w:r>
      <w:r>
        <w:rPr>
          <w:b/>
          <w:bCs/>
          <w:color w:val="231F20"/>
        </w:rPr>
        <w:t xml:space="preserve">    </w:t>
      </w:r>
      <w:r>
        <w:rPr>
          <w:b/>
          <w:bCs/>
          <w:color w:val="231F20"/>
          <w:spacing w:val="20"/>
        </w:rPr>
        <w:t xml:space="preserve"> </w:t>
      </w:r>
      <w:r>
        <w:rPr>
          <w:b/>
          <w:bCs/>
          <w:color w:val="231F20"/>
          <w:spacing w:val="-1"/>
        </w:rPr>
        <w:t>Chronic</w:t>
      </w:r>
      <w:r>
        <w:rPr>
          <w:b/>
          <w:bCs/>
          <w:color w:val="231F20"/>
        </w:rPr>
        <w:t xml:space="preserve"> Illness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1"/>
        </w:rPr>
        <w:t>Nursing</w:t>
      </w:r>
      <w:r>
        <w:rPr>
          <w:b/>
          <w:bCs/>
          <w:color w:val="231F20"/>
        </w:rPr>
        <w:t xml:space="preserve">    </w:t>
      </w:r>
      <w:r>
        <w:rPr>
          <w:b/>
          <w:bCs/>
          <w:color w:val="231F20"/>
          <w:spacing w:val="34"/>
        </w:rPr>
        <w:t xml:space="preserve"> </w:t>
      </w:r>
      <w:r>
        <w:rPr>
          <w:color w:val="231F20"/>
        </w:rPr>
        <w:t>Focus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clients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chronic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illness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throughout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lifes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pan.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gerontology,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rehabilitation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spirituality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integrated.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 xml:space="preserve">to the RN-BSN program, C or better in NRS 3723 and NRS 3713.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left="540" w:right="118" w:hanging="440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4723.</w:t>
      </w:r>
      <w:r>
        <w:rPr>
          <w:b/>
          <w:bCs/>
          <w:color w:val="231F20"/>
        </w:rPr>
        <w:t xml:space="preserve">      </w:t>
      </w:r>
      <w:r>
        <w:rPr>
          <w:b/>
          <w:bCs/>
          <w:color w:val="231F20"/>
          <w:spacing w:val="18"/>
        </w:rPr>
        <w:t xml:space="preserve"> </w:t>
      </w:r>
      <w:r>
        <w:rPr>
          <w:b/>
          <w:bCs/>
          <w:color w:val="231F20"/>
          <w:spacing w:val="-1"/>
        </w:rPr>
        <w:t>High</w:t>
      </w:r>
      <w:r>
        <w:rPr>
          <w:b/>
          <w:bCs/>
          <w:color w:val="231F20"/>
          <w:spacing w:val="-7"/>
        </w:rPr>
        <w:t xml:space="preserve"> </w:t>
      </w:r>
      <w:r>
        <w:rPr>
          <w:b/>
          <w:bCs/>
          <w:color w:val="231F20"/>
          <w:spacing w:val="-1"/>
        </w:rPr>
        <w:t>Acuity Nursing</w:t>
      </w:r>
      <w:r>
        <w:rPr>
          <w:b/>
          <w:bCs/>
          <w:color w:val="231F20"/>
          <w:spacing w:val="-1"/>
        </w:rPr>
        <w:tab/>
      </w:r>
      <w:r>
        <w:rPr>
          <w:color w:val="231F20"/>
          <w:spacing w:val="-1"/>
        </w:rPr>
        <w:t>Focuses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with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high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acuity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episodic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or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traumatic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health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deviations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require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immediate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intensive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ongoing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nursing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diagnosis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interventions.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RN-BSN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program,</w:t>
      </w:r>
      <w:r>
        <w:rPr>
          <w:color w:val="231F20"/>
          <w:spacing w:val="-2"/>
        </w:rPr>
        <w:t xml:space="preserve"> </w:t>
      </w:r>
      <w:r w:rsidRPr="007500BE">
        <w:rPr>
          <w:color w:val="000000" w:themeColor="text1"/>
        </w:rPr>
        <w:t>C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or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better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in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NRS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3713</w:t>
      </w:r>
      <w:r w:rsidRPr="007500BE">
        <w:rPr>
          <w:color w:val="000000" w:themeColor="text1"/>
          <w:spacing w:val="-1"/>
        </w:rPr>
        <w:t xml:space="preserve"> </w:t>
      </w:r>
      <w:r w:rsidRPr="007500BE">
        <w:rPr>
          <w:color w:val="000000" w:themeColor="text1"/>
        </w:rPr>
        <w:t>and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NRS</w:t>
      </w:r>
      <w:r w:rsidRPr="007500BE">
        <w:rPr>
          <w:color w:val="000000" w:themeColor="text1"/>
          <w:spacing w:val="-2"/>
        </w:rPr>
        <w:t xml:space="preserve"> </w:t>
      </w:r>
      <w:r w:rsidRPr="007500BE">
        <w:rPr>
          <w:color w:val="000000" w:themeColor="text1"/>
        </w:rPr>
        <w:t>3723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left="540" w:right="118" w:hanging="440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4733.</w:t>
      </w:r>
      <w:r>
        <w:rPr>
          <w:b/>
          <w:bCs/>
          <w:color w:val="231F20"/>
        </w:rPr>
        <w:t xml:space="preserve">      </w:t>
      </w:r>
      <w:r>
        <w:rPr>
          <w:b/>
          <w:bCs/>
          <w:color w:val="231F20"/>
          <w:spacing w:val="21"/>
        </w:rPr>
        <w:t xml:space="preserve"> </w:t>
      </w:r>
      <w:r>
        <w:rPr>
          <w:b/>
          <w:bCs/>
          <w:color w:val="231F20"/>
          <w:spacing w:val="-1"/>
        </w:rPr>
        <w:t xml:space="preserve">Nursing </w:t>
      </w:r>
      <w:r>
        <w:rPr>
          <w:b/>
          <w:bCs/>
          <w:color w:val="231F20"/>
        </w:rPr>
        <w:t>Management</w:t>
      </w:r>
      <w:r>
        <w:rPr>
          <w:b/>
          <w:bCs/>
          <w:color w:val="231F20"/>
        </w:rPr>
        <w:tab/>
      </w:r>
      <w:r>
        <w:rPr>
          <w:color w:val="231F20"/>
        </w:rPr>
        <w:t>Managerial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leadership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aspects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man-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ager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healthcare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environments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discussed.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Prerequisite,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RN-BSN Program, </w:t>
      </w:r>
      <w:r w:rsidRPr="007500BE">
        <w:rPr>
          <w:color w:val="000000" w:themeColor="text1"/>
        </w:rPr>
        <w:t>C or better in Statistics, NRS 3713</w:t>
      </w:r>
      <w:r>
        <w:rPr>
          <w:color w:val="231F20"/>
        </w:rPr>
        <w:t xml:space="preserve">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left="540" w:right="117" w:hanging="440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 4743.</w:t>
      </w:r>
      <w:r>
        <w:rPr>
          <w:b/>
          <w:bCs/>
          <w:color w:val="231F20"/>
        </w:rPr>
        <w:t xml:space="preserve">      </w:t>
      </w:r>
      <w:r>
        <w:rPr>
          <w:b/>
          <w:bCs/>
          <w:color w:val="231F20"/>
          <w:spacing w:val="21"/>
        </w:rPr>
        <w:t xml:space="preserve"> </w:t>
      </w:r>
      <w:r>
        <w:rPr>
          <w:b/>
          <w:bCs/>
          <w:color w:val="231F20"/>
          <w:spacing w:val="-1"/>
        </w:rPr>
        <w:t>Community Nursing</w:t>
      </w:r>
      <w:r>
        <w:rPr>
          <w:b/>
          <w:bCs/>
          <w:color w:val="231F20"/>
          <w:spacing w:val="-1"/>
        </w:rPr>
        <w:tab/>
      </w:r>
      <w:r>
        <w:rPr>
          <w:color w:val="231F20"/>
        </w:rPr>
        <w:t>Concepts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expanded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families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groups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clients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setting.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Focuses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also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change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theory,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</w:rPr>
        <w:t>group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strategies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issues.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Prerequisites,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Admission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the RN-BSN program, </w:t>
      </w:r>
      <w:r w:rsidRPr="007500BE">
        <w:rPr>
          <w:color w:val="000000" w:themeColor="text1"/>
        </w:rPr>
        <w:t>NRS 3723 and NRS 3713</w:t>
      </w:r>
      <w:r>
        <w:rPr>
          <w:color w:val="231F20"/>
        </w:rPr>
        <w:t xml:space="preserve">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4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699"/>
        </w:tabs>
        <w:kinsoku w:val="0"/>
        <w:overflowPunct w:val="0"/>
        <w:spacing w:line="180" w:lineRule="exact"/>
        <w:ind w:left="540" w:right="116" w:hanging="440"/>
        <w:jc w:val="both"/>
        <w:rPr>
          <w:color w:val="000000"/>
        </w:rPr>
      </w:pPr>
      <w:r>
        <w:rPr>
          <w:b/>
          <w:bCs/>
          <w:color w:val="231F20"/>
          <w:spacing w:val="-1"/>
        </w:rPr>
        <w:lastRenderedPageBreak/>
        <w:t>NRS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1"/>
        </w:rPr>
        <w:t>4763.</w:t>
      </w:r>
      <w:r>
        <w:rPr>
          <w:b/>
          <w:bCs/>
          <w:color w:val="231F20"/>
        </w:rPr>
        <w:t xml:space="preserve">      </w:t>
      </w:r>
      <w:r>
        <w:rPr>
          <w:b/>
          <w:bCs/>
          <w:color w:val="231F20"/>
          <w:spacing w:val="12"/>
        </w:rPr>
        <w:t xml:space="preserve"> </w:t>
      </w:r>
      <w:r>
        <w:rPr>
          <w:b/>
          <w:bCs/>
          <w:color w:val="231F20"/>
        </w:rPr>
        <w:t>Professional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1"/>
        </w:rPr>
        <w:t>Nursing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  <w:spacing w:val="-1"/>
        </w:rPr>
        <w:t>Role</w:t>
      </w:r>
      <w:r>
        <w:rPr>
          <w:b/>
          <w:bCs/>
          <w:color w:val="231F20"/>
          <w:spacing w:val="-1"/>
        </w:rPr>
        <w:tab/>
      </w:r>
      <w:r>
        <w:rPr>
          <w:color w:val="231F20"/>
        </w:rPr>
        <w:t>Concepts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professional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RN-BSN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socialization,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accountability,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advocacy,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issues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trends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which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affect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nurse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are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analyzed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discussed. Prerequisite,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Admission to the RN-BSN program.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 xml:space="preserve">,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ind w:left="0" w:firstLine="0"/>
      </w:pPr>
    </w:p>
    <w:p w:rsidR="00CA000B" w:rsidRDefault="00CA000B" w:rsidP="00CA000B">
      <w:pPr>
        <w:pStyle w:val="BodyText"/>
        <w:kinsoku w:val="0"/>
        <w:overflowPunct w:val="0"/>
        <w:spacing w:before="6"/>
        <w:ind w:left="0" w:firstLine="0"/>
        <w:rPr>
          <w:sz w:val="19"/>
          <w:szCs w:val="19"/>
        </w:rPr>
      </w:pPr>
    </w:p>
    <w:p w:rsidR="00CA000B" w:rsidRDefault="00CA000B" w:rsidP="00CA000B">
      <w:pPr>
        <w:pStyle w:val="Heading1"/>
        <w:kinsoku w:val="0"/>
        <w:overflowPunct w:val="0"/>
        <w:rPr>
          <w:b w:val="0"/>
          <w:bCs w:val="0"/>
          <w:color w:val="000000"/>
        </w:rPr>
      </w:pPr>
      <w:r>
        <w:rPr>
          <w:color w:val="231F20"/>
        </w:rPr>
        <w:t>Nursing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Practicum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(NRSP)</w:t>
      </w:r>
    </w:p>
    <w:p w:rsidR="00CA000B" w:rsidRDefault="00CA000B" w:rsidP="00CA000B">
      <w:pPr>
        <w:pStyle w:val="BodyText"/>
        <w:kinsoku w:val="0"/>
        <w:overflowPunct w:val="0"/>
        <w:spacing w:before="1"/>
        <w:ind w:left="0" w:firstLine="0"/>
        <w:rPr>
          <w:rFonts w:ascii="Book Antiqua" w:hAnsi="Book Antiqua" w:cs="Book Antiqua"/>
          <w:b/>
          <w:bCs/>
          <w:sz w:val="20"/>
          <w:szCs w:val="20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5"/>
        </w:rPr>
        <w:t xml:space="preserve"> </w:t>
      </w:r>
      <w:r>
        <w:rPr>
          <w:b/>
          <w:bCs/>
          <w:color w:val="231F20"/>
          <w:spacing w:val="-1"/>
        </w:rPr>
        <w:t>1222.</w:t>
      </w:r>
      <w:r>
        <w:rPr>
          <w:b/>
          <w:bCs/>
          <w:color w:val="231F20"/>
        </w:rPr>
        <w:t xml:space="preserve">  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  <w:spacing w:val="-1"/>
        </w:rPr>
        <w:t>Fundamentals</w:t>
      </w:r>
      <w:r>
        <w:rPr>
          <w:b/>
          <w:bCs/>
          <w:color w:val="231F20"/>
          <w:spacing w:val="-25"/>
        </w:rPr>
        <w:t xml:space="preserve"> </w:t>
      </w:r>
      <w:r>
        <w:rPr>
          <w:b/>
          <w:bCs/>
          <w:color w:val="231F20"/>
          <w:spacing w:val="-1"/>
        </w:rPr>
        <w:t>of</w:t>
      </w:r>
      <w:r>
        <w:rPr>
          <w:b/>
          <w:bCs/>
          <w:color w:val="231F20"/>
          <w:spacing w:val="-24"/>
        </w:rPr>
        <w:t xml:space="preserve"> </w:t>
      </w:r>
      <w:r>
        <w:rPr>
          <w:b/>
          <w:bCs/>
          <w:color w:val="231F20"/>
          <w:spacing w:val="-1"/>
        </w:rPr>
        <w:t>Nursing</w:t>
      </w:r>
      <w:r>
        <w:rPr>
          <w:b/>
          <w:bCs/>
          <w:color w:val="231F20"/>
          <w:spacing w:val="-24"/>
        </w:rPr>
        <w:t xml:space="preserve"> </w:t>
      </w:r>
      <w:r>
        <w:rPr>
          <w:b/>
          <w:bCs/>
          <w:color w:val="231F20"/>
          <w:spacing w:val="-1"/>
        </w:rPr>
        <w:t>Practicum</w:t>
      </w:r>
      <w:r>
        <w:rPr>
          <w:b/>
          <w:bCs/>
          <w:color w:val="231F20"/>
        </w:rPr>
        <w:t xml:space="preserve">  </w:t>
      </w:r>
      <w:r>
        <w:rPr>
          <w:b/>
          <w:bCs/>
          <w:color w:val="231F20"/>
          <w:spacing w:val="43"/>
        </w:rPr>
        <w:t xml:space="preserve"> </w:t>
      </w:r>
      <w:r>
        <w:rPr>
          <w:color w:val="231F20"/>
          <w:spacing w:val="-1"/>
        </w:rPr>
        <w:t>NRSP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1"/>
        </w:rPr>
        <w:t>1222.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Fundamentals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"/>
        </w:rPr>
        <w:t>Nursing</w:t>
      </w:r>
      <w:r>
        <w:rPr>
          <w:color w:val="231F20"/>
          <w:spacing w:val="-24"/>
        </w:rPr>
        <w:t xml:space="preserve"> </w:t>
      </w:r>
      <w:proofErr w:type="spellStart"/>
      <w:r>
        <w:rPr>
          <w:color w:val="231F20"/>
          <w:spacing w:val="-1"/>
        </w:rPr>
        <w:t>Practi</w:t>
      </w:r>
      <w:proofErr w:type="spellEnd"/>
      <w:r>
        <w:rPr>
          <w:color w:val="231F20"/>
          <w:spacing w:val="-1"/>
        </w:rPr>
        <w:t>-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Practicum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emphasizes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 daily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living.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assessed.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Pre/</w:t>
      </w:r>
      <w:proofErr w:type="spellStart"/>
      <w:r>
        <w:rPr>
          <w:color w:val="231F20"/>
        </w:rPr>
        <w:t>Corequisite</w:t>
      </w:r>
      <w:proofErr w:type="spellEnd"/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1214,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2392,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 NRSP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2391. Fall, </w:t>
      </w:r>
      <w:proofErr w:type="gramStart"/>
      <w:r>
        <w:rPr>
          <w:color w:val="231F20"/>
        </w:rPr>
        <w:t>Spring</w:t>
      </w:r>
      <w:proofErr w:type="gramEnd"/>
      <w:r>
        <w:rPr>
          <w:color w:val="231F20"/>
        </w:rPr>
        <w:t>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1243.</w:t>
      </w:r>
      <w:r>
        <w:rPr>
          <w:b/>
          <w:bCs/>
          <w:color w:val="231F20"/>
          <w:spacing w:val="10"/>
        </w:rPr>
        <w:t xml:space="preserve"> </w:t>
      </w:r>
      <w:r>
        <w:rPr>
          <w:b/>
          <w:bCs/>
          <w:color w:val="231F20"/>
          <w:spacing w:val="-1"/>
        </w:rPr>
        <w:t>Clinical</w:t>
      </w:r>
      <w:r>
        <w:rPr>
          <w:b/>
          <w:bCs/>
          <w:color w:val="231F20"/>
          <w:spacing w:val="25"/>
        </w:rPr>
        <w:t xml:space="preserve"> </w:t>
      </w:r>
      <w:r>
        <w:rPr>
          <w:b/>
          <w:bCs/>
          <w:color w:val="231F20"/>
        </w:rPr>
        <w:t>Practicum</w:t>
      </w:r>
      <w:r>
        <w:rPr>
          <w:b/>
          <w:bCs/>
          <w:color w:val="231F20"/>
          <w:spacing w:val="24"/>
        </w:rPr>
        <w:t xml:space="preserve"> </w:t>
      </w:r>
      <w:r>
        <w:rPr>
          <w:b/>
          <w:bCs/>
          <w:color w:val="231F20"/>
        </w:rPr>
        <w:t>I</w:t>
      </w:r>
      <w:r>
        <w:rPr>
          <w:b/>
          <w:bCs/>
          <w:color w:val="231F20"/>
          <w:spacing w:val="7"/>
        </w:rPr>
        <w:t xml:space="preserve"> </w:t>
      </w:r>
      <w:r>
        <w:rPr>
          <w:color w:val="231F20"/>
        </w:rPr>
        <w:t>Initial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medical,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surgical,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maternal,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role.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Nursing Agency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applied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practice.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be assessed. </w:t>
      </w:r>
      <w:proofErr w:type="spellStart"/>
      <w:r>
        <w:rPr>
          <w:color w:val="231F20"/>
        </w:rPr>
        <w:t>Corequisites</w:t>
      </w:r>
      <w:proofErr w:type="spellEnd"/>
      <w:r>
        <w:rPr>
          <w:color w:val="231F20"/>
        </w:rPr>
        <w:t>, NRS 1235 and NRS 1252. Fall.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1331.</w:t>
      </w:r>
      <w:r>
        <w:rPr>
          <w:b/>
          <w:bCs/>
          <w:color w:val="231F20"/>
        </w:rPr>
        <w:t xml:space="preserve">    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1"/>
        </w:rPr>
        <w:t xml:space="preserve">Clinical </w:t>
      </w:r>
      <w:r>
        <w:rPr>
          <w:b/>
          <w:bCs/>
          <w:color w:val="231F20"/>
        </w:rPr>
        <w:t>Practicum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 xml:space="preserve">I </w:t>
      </w:r>
      <w:r>
        <w:rPr>
          <w:color w:val="231F20"/>
        </w:rPr>
        <w:t>Initial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medical-surgical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making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Development I are applied.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tabs>
          <w:tab w:val="left" w:pos="3411"/>
        </w:tabs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1341.</w:t>
      </w:r>
      <w:r>
        <w:rPr>
          <w:b/>
          <w:bCs/>
          <w:color w:val="231F20"/>
        </w:rPr>
        <w:t xml:space="preserve">    </w:t>
      </w:r>
      <w:r>
        <w:rPr>
          <w:b/>
          <w:bCs/>
          <w:color w:val="231F20"/>
          <w:spacing w:val="7"/>
        </w:rPr>
        <w:t xml:space="preserve"> </w:t>
      </w:r>
      <w:r>
        <w:rPr>
          <w:b/>
          <w:bCs/>
          <w:color w:val="231F20"/>
          <w:spacing w:val="-1"/>
        </w:rPr>
        <w:t xml:space="preserve">Clinical </w:t>
      </w:r>
      <w:r>
        <w:rPr>
          <w:b/>
          <w:bCs/>
          <w:color w:val="231F20"/>
        </w:rPr>
        <w:t>Practicum</w:t>
      </w:r>
      <w:r>
        <w:rPr>
          <w:b/>
          <w:bCs/>
          <w:color w:val="231F20"/>
          <w:spacing w:val="-2"/>
        </w:rPr>
        <w:t xml:space="preserve"> </w:t>
      </w:r>
      <w:r>
        <w:rPr>
          <w:b/>
          <w:bCs/>
          <w:color w:val="231F20"/>
        </w:rPr>
        <w:t xml:space="preserve">II </w:t>
      </w:r>
      <w:r>
        <w:rPr>
          <w:color w:val="231F20"/>
        </w:rPr>
        <w:t>Medical-surgical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mak</w:t>
      </w:r>
      <w:proofErr w:type="spellEnd"/>
      <w:r>
        <w:rPr>
          <w:color w:val="231F20"/>
        </w:rPr>
        <w:t>-</w:t>
      </w:r>
      <w:r>
        <w:rPr>
          <w:color w:val="231F20"/>
          <w:spacing w:val="24"/>
        </w:rPr>
        <w:t xml:space="preserve"> </w:t>
      </w:r>
      <w:proofErr w:type="spellStart"/>
      <w:r>
        <w:rPr>
          <w:color w:val="231F20"/>
        </w:rPr>
        <w:t>ing</w:t>
      </w:r>
      <w:proofErr w:type="spellEnd"/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transition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nurse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role.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Concepts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Role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 xml:space="preserve">II </w:t>
      </w:r>
      <w:r>
        <w:rPr>
          <w:color w:val="231F20"/>
          <w:spacing w:val="-1"/>
        </w:rPr>
        <w:t>are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applied.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7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</w:t>
      </w:r>
      <w:r>
        <w:rPr>
          <w:b/>
          <w:bCs/>
          <w:color w:val="231F20"/>
          <w:spacing w:val="-1"/>
        </w:rPr>
        <w:t>1422.</w:t>
      </w:r>
      <w:r>
        <w:rPr>
          <w:b/>
          <w:bCs/>
          <w:color w:val="231F20"/>
          <w:spacing w:val="6"/>
        </w:rPr>
        <w:t xml:space="preserve"> </w:t>
      </w:r>
      <w:r>
        <w:rPr>
          <w:b/>
          <w:bCs/>
          <w:color w:val="231F20"/>
        </w:rPr>
        <w:t>Foundations</w:t>
      </w:r>
      <w:r>
        <w:rPr>
          <w:b/>
          <w:bCs/>
          <w:color w:val="231F20"/>
          <w:spacing w:val="-11"/>
        </w:rPr>
        <w:t xml:space="preserve"> </w:t>
      </w:r>
      <w:r>
        <w:rPr>
          <w:b/>
          <w:bCs/>
          <w:color w:val="231F20"/>
        </w:rPr>
        <w:t>of</w:t>
      </w:r>
      <w:r>
        <w:rPr>
          <w:b/>
          <w:bCs/>
          <w:color w:val="231F20"/>
          <w:spacing w:val="-12"/>
        </w:rPr>
        <w:t xml:space="preserve"> </w:t>
      </w:r>
      <w:r>
        <w:rPr>
          <w:b/>
          <w:bCs/>
          <w:color w:val="231F20"/>
          <w:spacing w:val="-1"/>
        </w:rPr>
        <w:t>Nursing</w:t>
      </w:r>
      <w:r>
        <w:rPr>
          <w:b/>
          <w:bCs/>
          <w:color w:val="231F20"/>
          <w:spacing w:val="-11"/>
        </w:rPr>
        <w:t xml:space="preserve"> </w:t>
      </w:r>
      <w:r>
        <w:rPr>
          <w:b/>
          <w:bCs/>
          <w:color w:val="231F20"/>
        </w:rPr>
        <w:t>Practice</w:t>
      </w:r>
      <w:r>
        <w:rPr>
          <w:b/>
          <w:bCs/>
          <w:color w:val="231F20"/>
          <w:spacing w:val="2"/>
        </w:rPr>
        <w:t xml:space="preserve"> </w:t>
      </w:r>
      <w:r>
        <w:rPr>
          <w:color w:val="231F20"/>
        </w:rPr>
        <w:t>Practicum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emphasizes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fundamental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skills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utilized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maintaining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daily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living.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laboratory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assessed. Prerequisite,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Admission to the BSN Program. </w:t>
      </w:r>
      <w:r>
        <w:rPr>
          <w:color w:val="231F20"/>
          <w:spacing w:val="-2"/>
        </w:rPr>
        <w:t>Summer.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CA000B" w:rsidRDefault="00CA000B" w:rsidP="00CA000B">
      <w:pPr>
        <w:pStyle w:val="BodyText"/>
        <w:kinsoku w:val="0"/>
        <w:overflowPunct w:val="0"/>
        <w:spacing w:line="180" w:lineRule="exact"/>
        <w:ind w:right="118"/>
        <w:jc w:val="both"/>
        <w:rPr>
          <w:color w:val="000000"/>
        </w:rPr>
      </w:pPr>
      <w:r>
        <w:rPr>
          <w:b/>
          <w:bCs/>
          <w:color w:val="231F20"/>
          <w:spacing w:val="-1"/>
        </w:rPr>
        <w:t>NRSP</w:t>
      </w:r>
      <w:r>
        <w:rPr>
          <w:b/>
          <w:bCs/>
          <w:color w:val="231F20"/>
          <w:spacing w:val="-4"/>
        </w:rPr>
        <w:t xml:space="preserve"> 220V</w:t>
      </w:r>
      <w:r>
        <w:rPr>
          <w:b/>
          <w:bCs/>
          <w:color w:val="231F20"/>
          <w:spacing w:val="-5"/>
        </w:rPr>
        <w:t>.</w:t>
      </w:r>
      <w:r>
        <w:rPr>
          <w:b/>
          <w:bCs/>
          <w:color w:val="231F20"/>
        </w:rPr>
        <w:t xml:space="preserve"> </w:t>
      </w:r>
      <w:r>
        <w:rPr>
          <w:b/>
          <w:bCs/>
          <w:color w:val="231F20"/>
          <w:spacing w:val="3"/>
        </w:rPr>
        <w:t xml:space="preserve"> </w:t>
      </w:r>
      <w:r>
        <w:rPr>
          <w:b/>
          <w:bCs/>
          <w:color w:val="231F20"/>
          <w:spacing w:val="-1"/>
        </w:rPr>
        <w:t>Clinical</w:t>
      </w:r>
      <w:r>
        <w:rPr>
          <w:b/>
          <w:bCs/>
          <w:color w:val="231F20"/>
          <w:spacing w:val="4"/>
        </w:rPr>
        <w:t xml:space="preserve"> </w:t>
      </w:r>
      <w:r>
        <w:rPr>
          <w:b/>
          <w:bCs/>
          <w:color w:val="231F20"/>
        </w:rPr>
        <w:t>Practicum.</w:t>
      </w:r>
      <w:r>
        <w:rPr>
          <w:b/>
          <w:bCs/>
          <w:color w:val="231F20"/>
          <w:spacing w:val="3"/>
        </w:rPr>
        <w:t xml:space="preserve"> </w:t>
      </w:r>
      <w:r>
        <w:rPr>
          <w:b/>
          <w:bCs/>
          <w:color w:val="231F20"/>
        </w:rPr>
        <w:t>Independent</w:t>
      </w:r>
      <w:r>
        <w:rPr>
          <w:b/>
          <w:bCs/>
          <w:color w:val="231F20"/>
          <w:spacing w:val="3"/>
        </w:rPr>
        <w:t xml:space="preserve"> </w:t>
      </w:r>
      <w:proofErr w:type="gramStart"/>
      <w:r>
        <w:rPr>
          <w:b/>
          <w:bCs/>
          <w:color w:val="231F20"/>
        </w:rPr>
        <w:t xml:space="preserve">Study </w:t>
      </w:r>
      <w:r>
        <w:rPr>
          <w:b/>
          <w:bCs/>
          <w:color w:val="231F20"/>
          <w:spacing w:val="2"/>
        </w:rPr>
        <w:t xml:space="preserve"> </w:t>
      </w:r>
      <w:r>
        <w:rPr>
          <w:color w:val="231F20"/>
        </w:rPr>
        <w:t>Practicum</w:t>
      </w:r>
      <w:proofErr w:type="gramEnd"/>
      <w:r>
        <w:rPr>
          <w:color w:val="231F20"/>
          <w:spacing w:val="3"/>
        </w:rPr>
        <w:t xml:space="preserve"> </w:t>
      </w:r>
      <w:r>
        <w:rPr>
          <w:color w:val="231F20"/>
        </w:rPr>
        <w:t>experience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specific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areas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determined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student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instructor.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Review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nursing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emphasis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performance of specific nursing procedures.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clinical laboratory fee will be assessed. Demand.</w:t>
      </w:r>
    </w:p>
    <w:p w:rsidR="00CA000B" w:rsidRDefault="00CA000B" w:rsidP="00CA000B">
      <w:pPr>
        <w:pStyle w:val="BodyText"/>
        <w:kinsoku w:val="0"/>
        <w:overflowPunct w:val="0"/>
        <w:spacing w:before="5"/>
        <w:ind w:left="0" w:firstLine="0"/>
        <w:rPr>
          <w:sz w:val="13"/>
          <w:szCs w:val="13"/>
        </w:rPr>
      </w:pPr>
    </w:p>
    <w:p w:rsidR="009C3C35" w:rsidRPr="00995AB2" w:rsidRDefault="00CA000B" w:rsidP="00CA000B">
      <w:pPr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Page 546</w:t>
      </w:r>
    </w:p>
    <w:sectPr w:rsidR="009C3C35" w:rsidRPr="00995AB2" w:rsidSect="00CA000B">
      <w:headerReference w:type="default" r:id="rId13"/>
      <w:pgSz w:w="8640" w:h="12960"/>
      <w:pgMar w:top="620" w:right="600" w:bottom="580" w:left="620" w:header="0" w:footer="39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9E" w:rsidRDefault="0038539E" w:rsidP="00AF3758">
      <w:pPr>
        <w:spacing w:after="0" w:line="240" w:lineRule="auto"/>
      </w:pPr>
      <w:r>
        <w:separator/>
      </w:r>
    </w:p>
  </w:endnote>
  <w:endnote w:type="continuationSeparator" w:id="0">
    <w:p w:rsidR="0038539E" w:rsidRDefault="0038539E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9E" w:rsidRDefault="0038539E" w:rsidP="00AF3758">
      <w:pPr>
        <w:spacing w:after="0" w:line="240" w:lineRule="auto"/>
      </w:pPr>
      <w:r>
        <w:separator/>
      </w:r>
    </w:p>
  </w:footnote>
  <w:footnote w:type="continuationSeparator" w:id="0">
    <w:p w:rsidR="0038539E" w:rsidRDefault="0038539E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758" w:rsidRDefault="009F372C">
    <w:pPr>
      <w:pStyle w:val="Header"/>
    </w:pPr>
    <w:r>
      <w:rPr>
        <w:rFonts w:ascii="Arial Narrow" w:hAnsi="Arial Narrow"/>
        <w:sz w:val="16"/>
        <w:szCs w:val="16"/>
      </w:rPr>
      <w:t xml:space="preserve">Revised </w:t>
    </w:r>
    <w:r w:rsidR="00AB4AA6">
      <w:rPr>
        <w:rFonts w:ascii="Arial Narrow" w:hAnsi="Arial Narrow"/>
        <w:sz w:val="16"/>
        <w:szCs w:val="16"/>
      </w:rPr>
      <w:t>7/6/2016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2019"/>
    <w:multiLevelType w:val="hybridMultilevel"/>
    <w:tmpl w:val="29621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4BA5"/>
    <w:rsid w:val="000403B1"/>
    <w:rsid w:val="000470FE"/>
    <w:rsid w:val="00054D9E"/>
    <w:rsid w:val="000A7C2E"/>
    <w:rsid w:val="000D06F1"/>
    <w:rsid w:val="000D7355"/>
    <w:rsid w:val="00103070"/>
    <w:rsid w:val="00130E5B"/>
    <w:rsid w:val="00151451"/>
    <w:rsid w:val="00173868"/>
    <w:rsid w:val="00185D67"/>
    <w:rsid w:val="001A5DD5"/>
    <w:rsid w:val="001A76C0"/>
    <w:rsid w:val="001D12E8"/>
    <w:rsid w:val="001E64CB"/>
    <w:rsid w:val="001F5E9E"/>
    <w:rsid w:val="001F6306"/>
    <w:rsid w:val="00207DBE"/>
    <w:rsid w:val="00212A76"/>
    <w:rsid w:val="00224899"/>
    <w:rsid w:val="002315B0"/>
    <w:rsid w:val="00254447"/>
    <w:rsid w:val="00261ACE"/>
    <w:rsid w:val="00262C88"/>
    <w:rsid w:val="00265C17"/>
    <w:rsid w:val="002917F4"/>
    <w:rsid w:val="002941B8"/>
    <w:rsid w:val="002B41C6"/>
    <w:rsid w:val="002D0D13"/>
    <w:rsid w:val="002D339D"/>
    <w:rsid w:val="00346F5C"/>
    <w:rsid w:val="00355FF4"/>
    <w:rsid w:val="00362414"/>
    <w:rsid w:val="00374D72"/>
    <w:rsid w:val="00384538"/>
    <w:rsid w:val="0038539E"/>
    <w:rsid w:val="00386112"/>
    <w:rsid w:val="003C4DA1"/>
    <w:rsid w:val="003D091A"/>
    <w:rsid w:val="003E4F3C"/>
    <w:rsid w:val="003F5D14"/>
    <w:rsid w:val="00400712"/>
    <w:rsid w:val="004072F1"/>
    <w:rsid w:val="00411FE1"/>
    <w:rsid w:val="00467F62"/>
    <w:rsid w:val="00473252"/>
    <w:rsid w:val="00487771"/>
    <w:rsid w:val="004A7706"/>
    <w:rsid w:val="004D3FDD"/>
    <w:rsid w:val="004E779B"/>
    <w:rsid w:val="004F3C87"/>
    <w:rsid w:val="00504BCC"/>
    <w:rsid w:val="00515123"/>
    <w:rsid w:val="00526B81"/>
    <w:rsid w:val="005522D7"/>
    <w:rsid w:val="00571E0A"/>
    <w:rsid w:val="00584C22"/>
    <w:rsid w:val="00592A95"/>
    <w:rsid w:val="005C7A4E"/>
    <w:rsid w:val="005E24CB"/>
    <w:rsid w:val="005F1402"/>
    <w:rsid w:val="00605FC3"/>
    <w:rsid w:val="006179CB"/>
    <w:rsid w:val="00624607"/>
    <w:rsid w:val="00625A9A"/>
    <w:rsid w:val="00627121"/>
    <w:rsid w:val="00636DB3"/>
    <w:rsid w:val="00665524"/>
    <w:rsid w:val="006657FB"/>
    <w:rsid w:val="00677A48"/>
    <w:rsid w:val="006B52C0"/>
    <w:rsid w:val="006D0246"/>
    <w:rsid w:val="006E2497"/>
    <w:rsid w:val="006E6117"/>
    <w:rsid w:val="00712045"/>
    <w:rsid w:val="0073025F"/>
    <w:rsid w:val="0073125A"/>
    <w:rsid w:val="007339BD"/>
    <w:rsid w:val="00750AF6"/>
    <w:rsid w:val="00751AD5"/>
    <w:rsid w:val="007A06B9"/>
    <w:rsid w:val="0083170D"/>
    <w:rsid w:val="008829ED"/>
    <w:rsid w:val="00884F7A"/>
    <w:rsid w:val="008C703B"/>
    <w:rsid w:val="008E6C1C"/>
    <w:rsid w:val="00974D06"/>
    <w:rsid w:val="00984907"/>
    <w:rsid w:val="00995AB2"/>
    <w:rsid w:val="009A529F"/>
    <w:rsid w:val="009C18CD"/>
    <w:rsid w:val="009C1ABA"/>
    <w:rsid w:val="009C3C35"/>
    <w:rsid w:val="009C65F8"/>
    <w:rsid w:val="009D458E"/>
    <w:rsid w:val="009F372C"/>
    <w:rsid w:val="00A01035"/>
    <w:rsid w:val="00A0329C"/>
    <w:rsid w:val="00A04895"/>
    <w:rsid w:val="00A16BB1"/>
    <w:rsid w:val="00A34100"/>
    <w:rsid w:val="00A5089E"/>
    <w:rsid w:val="00A56D36"/>
    <w:rsid w:val="00A837F6"/>
    <w:rsid w:val="00A92C57"/>
    <w:rsid w:val="00AA717E"/>
    <w:rsid w:val="00AB4AA6"/>
    <w:rsid w:val="00AB5523"/>
    <w:rsid w:val="00AF3758"/>
    <w:rsid w:val="00AF3C6A"/>
    <w:rsid w:val="00B024DF"/>
    <w:rsid w:val="00B05106"/>
    <w:rsid w:val="00B1628A"/>
    <w:rsid w:val="00B35368"/>
    <w:rsid w:val="00B5389B"/>
    <w:rsid w:val="00B678DD"/>
    <w:rsid w:val="00B9333E"/>
    <w:rsid w:val="00BA5832"/>
    <w:rsid w:val="00BD2A0D"/>
    <w:rsid w:val="00BE069E"/>
    <w:rsid w:val="00C12816"/>
    <w:rsid w:val="00C23CC7"/>
    <w:rsid w:val="00C334FF"/>
    <w:rsid w:val="00C46718"/>
    <w:rsid w:val="00C81897"/>
    <w:rsid w:val="00C8689C"/>
    <w:rsid w:val="00CA000B"/>
    <w:rsid w:val="00CA3A6A"/>
    <w:rsid w:val="00D0441E"/>
    <w:rsid w:val="00D0686A"/>
    <w:rsid w:val="00D251B7"/>
    <w:rsid w:val="00D47738"/>
    <w:rsid w:val="00D51205"/>
    <w:rsid w:val="00D57716"/>
    <w:rsid w:val="00D67AC4"/>
    <w:rsid w:val="00D72E20"/>
    <w:rsid w:val="00D734A3"/>
    <w:rsid w:val="00D979DD"/>
    <w:rsid w:val="00DA4650"/>
    <w:rsid w:val="00DB49F4"/>
    <w:rsid w:val="00DD2C79"/>
    <w:rsid w:val="00E45868"/>
    <w:rsid w:val="00EA0AD4"/>
    <w:rsid w:val="00EA5F2E"/>
    <w:rsid w:val="00EB0D64"/>
    <w:rsid w:val="00EB4FF5"/>
    <w:rsid w:val="00EC6970"/>
    <w:rsid w:val="00ED2398"/>
    <w:rsid w:val="00ED29E0"/>
    <w:rsid w:val="00EF2A44"/>
    <w:rsid w:val="00EF4797"/>
    <w:rsid w:val="00F4082C"/>
    <w:rsid w:val="00F430C8"/>
    <w:rsid w:val="00F478A9"/>
    <w:rsid w:val="00F645B5"/>
    <w:rsid w:val="00F75657"/>
    <w:rsid w:val="00F859E5"/>
    <w:rsid w:val="00F87DAF"/>
    <w:rsid w:val="00F900A8"/>
    <w:rsid w:val="00FB00D4"/>
    <w:rsid w:val="00FC0D4C"/>
    <w:rsid w:val="00FD3935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D7D82-5D6F-4FEF-A128-2A01D043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CA000B"/>
    <w:pPr>
      <w:spacing w:after="0" w:line="259" w:lineRule="auto"/>
      <w:ind w:left="100"/>
      <w:outlineLvl w:val="0"/>
    </w:pPr>
    <w:rPr>
      <w:rFonts w:ascii="Book Antiqua" w:eastAsiaTheme="minorEastAsi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95AB2"/>
    <w:pPr>
      <w:spacing w:after="0" w:line="259" w:lineRule="auto"/>
      <w:ind w:left="460" w:hanging="360"/>
    </w:pPr>
    <w:rPr>
      <w:rFonts w:ascii="Arial" w:eastAsiaTheme="minorEastAsia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995AB2"/>
    <w:rPr>
      <w:rFonts w:ascii="Arial" w:eastAsiaTheme="minorEastAsia" w:hAnsi="Arial" w:cs="Arial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CA000B"/>
    <w:rPr>
      <w:rFonts w:ascii="Book Antiqua" w:eastAsiaTheme="minorEastAsia" w:hAnsi="Book Antiqua" w:cs="Book Antiqu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riculum@astate.ed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outu.be/yjdL2n4lZm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state.edu/a/registrar/students/bulletins/index.d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ersell@astate.edu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B836A6412E24B29900BDB1342DC1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FD4D0-75E1-4C2F-942A-61AE684C5CF1}"/>
      </w:docPartPr>
      <w:docPartBody>
        <w:p w:rsidR="00E223B8" w:rsidRDefault="001C209A" w:rsidP="001C209A">
          <w:pPr>
            <w:pStyle w:val="6B836A6412E24B29900BDB1342DC1F8B7"/>
          </w:pPr>
          <w:r w:rsidRPr="00592A95">
            <w:rPr>
              <w:rFonts w:asciiTheme="majorHAnsi" w:hAnsiTheme="majorHAnsi"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text…</w:t>
          </w:r>
        </w:p>
      </w:docPartBody>
    </w:docPart>
    <w:docPart>
      <w:docPartPr>
        <w:name w:val="50FF15F85784428A8573B5155C79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FC9B0-9D53-4200-9635-548C307C0804}"/>
      </w:docPartPr>
      <w:docPartBody>
        <w:p w:rsidR="00795998" w:rsidRDefault="001C209A" w:rsidP="001C209A">
          <w:pPr>
            <w:pStyle w:val="50FF15F85784428A8573B5155C7915FA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2AC6B7D28F640B4BA1C8596DBF2D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B5B3-C342-4D29-81CD-9F8865EE3498}"/>
      </w:docPartPr>
      <w:docPartBody>
        <w:p w:rsidR="00795998" w:rsidRDefault="001C209A" w:rsidP="001C209A">
          <w:pPr>
            <w:pStyle w:val="D2AC6B7D28F640B4BA1C8596DBF2DFDB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6E1310C96F431DB7E6017ADE521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49180-9682-4E10-8C5E-D5E8EABDA4C1}"/>
      </w:docPartPr>
      <w:docPartBody>
        <w:p w:rsidR="00795998" w:rsidRDefault="001C209A" w:rsidP="001C209A">
          <w:pPr>
            <w:pStyle w:val="376E1310C96F431DB7E6017ADE521ED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E602BDF4D05B2B98A9D4354D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0DA38-AEC0-4AE5-B5C0-50D16984AEC2}"/>
      </w:docPartPr>
      <w:docPartBody>
        <w:p w:rsidR="00795998" w:rsidRDefault="001C209A" w:rsidP="001C209A">
          <w:pPr>
            <w:pStyle w:val="213F4E602BDF4D05B2B98A9D4354DDB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404FF64AEF147619B65411B92080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1BE2-06EE-4621-BC41-4CF05D7A16BF}"/>
      </w:docPartPr>
      <w:docPartBody>
        <w:p w:rsidR="00795998" w:rsidRDefault="001C209A" w:rsidP="001C209A">
          <w:pPr>
            <w:pStyle w:val="7404FF64AEF147619B65411B92080224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87483FA7F2549D2A332BD355CE91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C4FE-864E-4A4B-A49F-A28487AF41FD}"/>
      </w:docPartPr>
      <w:docPartBody>
        <w:p w:rsidR="00795998" w:rsidRDefault="001C209A" w:rsidP="001C209A">
          <w:pPr>
            <w:pStyle w:val="987483FA7F2549D2A332BD355CE915A1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7832950B6CF40ABA4356A2EB75F4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6EE26-7238-470B-88A3-6A6E97AB4532}"/>
      </w:docPartPr>
      <w:docPartBody>
        <w:p w:rsidR="00795998" w:rsidRDefault="001C209A" w:rsidP="001C209A">
          <w:pPr>
            <w:pStyle w:val="A7832950B6CF40ABA4356A2EB75F453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3569206A258441AB0D47F5C2963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789B7-87DD-4143-82BB-3A5A368E19BF}"/>
      </w:docPartPr>
      <w:docPartBody>
        <w:p w:rsidR="00795998" w:rsidRDefault="001C209A" w:rsidP="001C209A">
          <w:pPr>
            <w:pStyle w:val="B3569206A258441AB0D47F5C296328A3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19365345F90491CB9B2C06383EC9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D8C0A-382C-4C34-9BF7-F13D8D7E78FE}"/>
      </w:docPartPr>
      <w:docPartBody>
        <w:p w:rsidR="00795998" w:rsidRDefault="001C209A" w:rsidP="001C209A">
          <w:pPr>
            <w:pStyle w:val="F19365345F90491CB9B2C06383EC9E85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EA51012F2004C20947313DCFCF0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CE221-1C70-4B16-800C-D253C7BF0520}"/>
      </w:docPartPr>
      <w:docPartBody>
        <w:p w:rsidR="00795998" w:rsidRDefault="001C209A" w:rsidP="001C209A">
          <w:pPr>
            <w:pStyle w:val="EEA51012F2004C20947313DCFCF0060E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811E13A49F14AE390C5B4F5939F4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75043-5368-4A64-B431-E9AAA836D8DE}"/>
      </w:docPartPr>
      <w:docPartBody>
        <w:p w:rsidR="00795998" w:rsidRDefault="001C209A" w:rsidP="001C209A">
          <w:pPr>
            <w:pStyle w:val="A811E13A49F14AE390C5B4F5939F49C0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941088E915A48AA96C8B6B338507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B16D8-B7F9-439E-B64C-89855F0BF201}"/>
      </w:docPartPr>
      <w:docPartBody>
        <w:p w:rsidR="00795998" w:rsidRDefault="001C209A" w:rsidP="001C209A">
          <w:pPr>
            <w:pStyle w:val="3941088E915A48AA96C8B6B338507A62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7D3962F214CE6A0A6EA2286389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B0062-875B-44DB-BF78-9F3D10BE626E}"/>
      </w:docPartPr>
      <w:docPartBody>
        <w:p w:rsidR="00795998" w:rsidRDefault="001C209A" w:rsidP="001C209A">
          <w:pPr>
            <w:pStyle w:val="9D57D3962F214CE6A0A6EA228638996B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CCF8A7F2DCB04295A5839593C3BD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3FCA2-4084-4BE1-8F22-AB18B1BF9298}"/>
      </w:docPartPr>
      <w:docPartBody>
        <w:p w:rsidR="00795998" w:rsidRDefault="001C209A" w:rsidP="001C209A">
          <w:pPr>
            <w:pStyle w:val="CCF8A7F2DCB04295A5839593C3BD4E27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62E4037F893459B9024A4DE932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AA03A-4610-47CC-95A3-D25A0AB14CF4}"/>
      </w:docPartPr>
      <w:docPartBody>
        <w:p w:rsidR="00795998" w:rsidRDefault="001C209A" w:rsidP="001C209A">
          <w:pPr>
            <w:pStyle w:val="F62E4037F893459B9024A4DE932504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4FC3DE8AD994D05ADD9D8C8394EC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03763-2887-471B-8BAE-78ABE9F79EE2}"/>
      </w:docPartPr>
      <w:docPartBody>
        <w:p w:rsidR="00795998" w:rsidRDefault="001C209A" w:rsidP="001C209A">
          <w:pPr>
            <w:pStyle w:val="B4FC3DE8AD994D05ADD9D8C8394EC56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36780D1B431443BB7728533B5428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ABE6A-949A-4B6A-AAC7-784A9702593B}"/>
      </w:docPartPr>
      <w:docPartBody>
        <w:p w:rsidR="00795998" w:rsidRDefault="001C209A" w:rsidP="001C209A">
          <w:pPr>
            <w:pStyle w:val="636780D1B431443BB7728533B542871C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A34C21CAA441EF911A35BB000E6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8400-1011-4EBC-9B6F-12C8EA1F552B}"/>
      </w:docPartPr>
      <w:docPartBody>
        <w:p w:rsidR="00795998" w:rsidRDefault="001C209A" w:rsidP="001C209A">
          <w:pPr>
            <w:pStyle w:val="75A34C21CAA441EF911A35BB000E64ED1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7B21207228B4289878F6118DF42B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09ED6-3225-4AE4-A511-5711D179B397}"/>
      </w:docPartPr>
      <w:docPartBody>
        <w:p w:rsidR="00795998" w:rsidRDefault="001C209A" w:rsidP="001C209A">
          <w:pPr>
            <w:pStyle w:val="37B21207228B4289878F6118DF42BCBB1"/>
          </w:pPr>
          <w:r>
            <w:rPr>
              <w:rStyle w:val="PlaceholderText"/>
            </w:rPr>
            <w:t>Select Degree / Course</w:t>
          </w:r>
        </w:p>
      </w:docPartBody>
    </w:docPart>
    <w:docPart>
      <w:docPartPr>
        <w:name w:val="D6866774B3C6468ABAAB626D5905A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DD6BB-2A43-48F0-BEEB-E493E2255DBF}"/>
      </w:docPartPr>
      <w:docPartBody>
        <w:p w:rsidR="00795998" w:rsidRDefault="001C209A" w:rsidP="001C209A">
          <w:pPr>
            <w:pStyle w:val="D6866774B3C6468ABAAB626D5905A5B11"/>
          </w:pPr>
          <w:r>
            <w:rPr>
              <w:rStyle w:val="PlaceholderText"/>
            </w:rPr>
            <w:t>Fall / Spring / Summer</w:t>
          </w:r>
        </w:p>
      </w:docPartBody>
    </w:docPart>
    <w:docPart>
      <w:docPartPr>
        <w:name w:val="FAB46F0870A944FAAC5DDD9170603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6BD73-01E1-429F-9132-6053553B1992}"/>
      </w:docPartPr>
      <w:docPartBody>
        <w:p w:rsidR="00795998" w:rsidRDefault="001C209A" w:rsidP="001C209A">
          <w:pPr>
            <w:pStyle w:val="FAB46F0870A944FAAC5DDD91706036021"/>
          </w:pPr>
          <w:r>
            <w:rPr>
              <w:rStyle w:val="PlaceholderText"/>
            </w:rPr>
            <w:t>Year</w:t>
          </w:r>
        </w:p>
      </w:docPartBody>
    </w:docPart>
    <w:docPart>
      <w:docPartPr>
        <w:name w:val="1F2A40E3A4034E148A9545F476AA9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19D4C-1BDC-4165-954B-C5D85A0B2933}"/>
      </w:docPartPr>
      <w:docPartBody>
        <w:p w:rsidR="00795998" w:rsidRDefault="001C209A" w:rsidP="001C209A">
          <w:pPr>
            <w:pStyle w:val="1F2A40E3A4034E148A9545F476AA96621"/>
          </w:pPr>
          <w:r>
            <w:rPr>
              <w:rStyle w:val="PlaceholderText"/>
            </w:rPr>
            <w:t>Please clarify - C</w:t>
          </w:r>
          <w:r w:rsidRPr="00540388">
            <w:rPr>
              <w:rStyle w:val="PlaceholderText"/>
            </w:rPr>
            <w:t>lick here to enter text.</w:t>
          </w:r>
        </w:p>
      </w:docPartBody>
    </w:docPart>
    <w:docPart>
      <w:docPartPr>
        <w:name w:val="3C47792742C74F309451C66BDED0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52C7B-4DAD-4C95-B255-AF6229C306F4}"/>
      </w:docPartPr>
      <w:docPartBody>
        <w:p w:rsidR="00795998" w:rsidRDefault="001C209A" w:rsidP="001C209A">
          <w:pPr>
            <w:pStyle w:val="3C47792742C74F309451C66BDED08312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68D9F89C90D4C81BB80D9B7C312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1429C-2927-4531-9579-1D62D61EF754}"/>
      </w:docPartPr>
      <w:docPartBody>
        <w:p w:rsidR="00795998" w:rsidRDefault="001C209A" w:rsidP="001C209A">
          <w:pPr>
            <w:pStyle w:val="368D9F89C90D4C81BB80D9B7C3120886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EE551B9B4F448BC87ECB4576A7A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18B9C-CA8A-4122-9C14-40B644DF0118}"/>
      </w:docPartPr>
      <w:docPartBody>
        <w:p w:rsidR="00795998" w:rsidRDefault="001C209A" w:rsidP="001C209A">
          <w:pPr>
            <w:pStyle w:val="7EE551B9B4F448BC87ECB4576A7A882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1506D1DF0B904C4CAFA48F29A7931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5E4BA-EF4E-4359-A5B9-8E26DDD9BFDE}"/>
      </w:docPartPr>
      <w:docPartBody>
        <w:p w:rsidR="00795998" w:rsidRDefault="001C209A" w:rsidP="001C209A">
          <w:pPr>
            <w:pStyle w:val="1506D1DF0B904C4CAFA48F29A793109D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2BB5A78391B4ACF848227F456A0B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252EC-C531-43DB-808B-5BA6F5393579}"/>
      </w:docPartPr>
      <w:docPartBody>
        <w:p w:rsidR="00795998" w:rsidRDefault="001C209A" w:rsidP="001C209A">
          <w:pPr>
            <w:pStyle w:val="82BB5A78391B4ACF848227F456A0BD8C"/>
          </w:pPr>
          <w:r w:rsidRPr="009C65F8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9D28D4D630D4D44971D032DFF7BB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97-21C6-4A9D-8E75-9DCC2494F273}"/>
      </w:docPartPr>
      <w:docPartBody>
        <w:p w:rsidR="00795998" w:rsidRDefault="001C209A" w:rsidP="001C209A">
          <w:pPr>
            <w:pStyle w:val="89D28D4D630D4D44971D032DFF7BBF1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A5EC870475640DA90968C7BED5E3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A946A-565A-44EE-991E-17C903B3C34A}"/>
      </w:docPartPr>
      <w:docPartBody>
        <w:p w:rsidR="00795998" w:rsidRDefault="001C209A" w:rsidP="001C209A">
          <w:pPr>
            <w:pStyle w:val="4A5EC870475640DA90968C7BED5E3701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788DF4936095457F83424B0A6DFAB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D3257-3679-4C53-862B-7E82F074527B}"/>
      </w:docPartPr>
      <w:docPartBody>
        <w:p w:rsidR="00795998" w:rsidRDefault="001C209A" w:rsidP="001C209A">
          <w:pPr>
            <w:pStyle w:val="788DF4936095457F83424B0A6DFABFA0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08D7686E354D4EBD8130CA10EB371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7D47B-F932-4961-8F95-B73F1456672F}"/>
      </w:docPartPr>
      <w:docPartBody>
        <w:p w:rsidR="00795998" w:rsidRDefault="001C209A" w:rsidP="001C209A">
          <w:pPr>
            <w:pStyle w:val="08D7686E354D4EBD8130CA10EB371CAC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4F4290F763584334AC5CACDE0D231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BC88C-A59E-44FC-BD9F-D7FA0E64F979}"/>
      </w:docPartPr>
      <w:docPartBody>
        <w:p w:rsidR="00795998" w:rsidRDefault="001C209A" w:rsidP="001C209A">
          <w:pPr>
            <w:pStyle w:val="4F4290F763584334AC5CACDE0D2311FD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7ABD6B4111AD4239A6F8A6425B1F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DC328-A4C8-40A5-BE75-3DFF90E823B1}"/>
      </w:docPartPr>
      <w:docPartBody>
        <w:p w:rsidR="00795998" w:rsidRDefault="001C209A" w:rsidP="001C209A">
          <w:pPr>
            <w:pStyle w:val="7ABD6B4111AD4239A6F8A6425B1F6EAC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88C3D5EF6F3F4E59A36A69200D8EF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1AC72-B877-438F-BADF-DDF793914519}"/>
      </w:docPartPr>
      <w:docPartBody>
        <w:p w:rsidR="00795998" w:rsidRDefault="001C209A" w:rsidP="001C209A">
          <w:pPr>
            <w:pStyle w:val="88C3D5EF6F3F4E59A36A69200D8EFF1A"/>
          </w:pPr>
          <w:r>
            <w:rPr>
              <w:rStyle w:val="PlaceholderText"/>
            </w:rPr>
            <w:t>Yes / No</w:t>
          </w:r>
        </w:p>
      </w:docPartBody>
    </w:docPart>
    <w:docPart>
      <w:docPartPr>
        <w:name w:val="C66F5BCB10584B989BA405A00FB33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0F04A-C861-49AB-8656-EA54A18B7189}"/>
      </w:docPartPr>
      <w:docPartBody>
        <w:p w:rsidR="00844CB1" w:rsidRDefault="00795998" w:rsidP="00795998">
          <w:pPr>
            <w:pStyle w:val="C66F5BCB10584B989BA405A00FB332F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754A690FBF744B4A3AEAC6C7CB8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5B068-EC3B-4A06-81DA-09848E985A40}"/>
      </w:docPartPr>
      <w:docPartBody>
        <w:p w:rsidR="00844CB1" w:rsidRDefault="00795998" w:rsidP="00795998">
          <w:pPr>
            <w:pStyle w:val="B754A690FBF744B4A3AEAC6C7CB85057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EF5C82949364D2092D52A1D2E17E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B0AC6-249D-4EA0-8EA9-B2D49EE3E7BC}"/>
      </w:docPartPr>
      <w:docPartBody>
        <w:p w:rsidR="002B735D" w:rsidRDefault="00844CB1" w:rsidP="00844CB1">
          <w:pPr>
            <w:pStyle w:val="FEF5C82949364D2092D52A1D2E17EE4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5FE237014714E388984AA46617B4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5DC3D-A072-41CD-9B04-2EE67758D5EE}"/>
      </w:docPartPr>
      <w:docPartBody>
        <w:p w:rsidR="002B735D" w:rsidRDefault="00844CB1" w:rsidP="00844CB1">
          <w:pPr>
            <w:pStyle w:val="75FE237014714E388984AA46617B457A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1B45B5"/>
    <w:rsid w:val="001C209A"/>
    <w:rsid w:val="002B735D"/>
    <w:rsid w:val="00380F18"/>
    <w:rsid w:val="004518A2"/>
    <w:rsid w:val="004E1A75"/>
    <w:rsid w:val="00587536"/>
    <w:rsid w:val="005D5D2F"/>
    <w:rsid w:val="00623293"/>
    <w:rsid w:val="006C0858"/>
    <w:rsid w:val="00713AC7"/>
    <w:rsid w:val="00795998"/>
    <w:rsid w:val="00844CB1"/>
    <w:rsid w:val="0086782F"/>
    <w:rsid w:val="0088037B"/>
    <w:rsid w:val="00880AAE"/>
    <w:rsid w:val="008D3F2E"/>
    <w:rsid w:val="008E4269"/>
    <w:rsid w:val="0090105B"/>
    <w:rsid w:val="009C0E11"/>
    <w:rsid w:val="00A77AA6"/>
    <w:rsid w:val="00AD11A1"/>
    <w:rsid w:val="00AD5D56"/>
    <w:rsid w:val="00B155E6"/>
    <w:rsid w:val="00B2559E"/>
    <w:rsid w:val="00B46AFF"/>
    <w:rsid w:val="00BA2926"/>
    <w:rsid w:val="00C35680"/>
    <w:rsid w:val="00CD4EF8"/>
    <w:rsid w:val="00E223B8"/>
    <w:rsid w:val="00E2390E"/>
    <w:rsid w:val="00E83F3B"/>
    <w:rsid w:val="00ED2714"/>
    <w:rsid w:val="00F01E35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44CB1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50FF15F85784428A8573B5155C7915FA">
    <w:name w:val="50FF15F85784428A8573B5155C7915FA"/>
    <w:rsid w:val="001C209A"/>
  </w:style>
  <w:style w:type="paragraph" w:customStyle="1" w:styleId="D2AC6B7D28F640B4BA1C8596DBF2DFDB">
    <w:name w:val="D2AC6B7D28F640B4BA1C8596DBF2DFDB"/>
    <w:rsid w:val="001C209A"/>
  </w:style>
  <w:style w:type="paragraph" w:customStyle="1" w:styleId="376E1310C96F431DB7E6017ADE521ED4">
    <w:name w:val="376E1310C96F431DB7E6017ADE521ED4"/>
    <w:rsid w:val="001C209A"/>
  </w:style>
  <w:style w:type="paragraph" w:customStyle="1" w:styleId="213F4E602BDF4D05B2B98A9D4354DDB2">
    <w:name w:val="213F4E602BDF4D05B2B98A9D4354DDB2"/>
    <w:rsid w:val="001C209A"/>
  </w:style>
  <w:style w:type="paragraph" w:customStyle="1" w:styleId="7404FF64AEF147619B65411B92080224">
    <w:name w:val="7404FF64AEF147619B65411B92080224"/>
    <w:rsid w:val="001C209A"/>
  </w:style>
  <w:style w:type="paragraph" w:customStyle="1" w:styleId="987483FA7F2549D2A332BD355CE915A1">
    <w:name w:val="987483FA7F2549D2A332BD355CE915A1"/>
    <w:rsid w:val="001C209A"/>
  </w:style>
  <w:style w:type="paragraph" w:customStyle="1" w:styleId="A7832950B6CF40ABA4356A2EB75F453C">
    <w:name w:val="A7832950B6CF40ABA4356A2EB75F453C"/>
    <w:rsid w:val="001C209A"/>
  </w:style>
  <w:style w:type="paragraph" w:customStyle="1" w:styleId="B3569206A258441AB0D47F5C296328A3">
    <w:name w:val="B3569206A258441AB0D47F5C296328A3"/>
    <w:rsid w:val="001C209A"/>
  </w:style>
  <w:style w:type="paragraph" w:customStyle="1" w:styleId="F19365345F90491CB9B2C06383EC9E85">
    <w:name w:val="F19365345F90491CB9B2C06383EC9E85"/>
    <w:rsid w:val="001C209A"/>
  </w:style>
  <w:style w:type="paragraph" w:customStyle="1" w:styleId="EEA51012F2004C20947313DCFCF0060E">
    <w:name w:val="EEA51012F2004C20947313DCFCF0060E"/>
    <w:rsid w:val="001C209A"/>
  </w:style>
  <w:style w:type="paragraph" w:customStyle="1" w:styleId="A811E13A49F14AE390C5B4F5939F49C0">
    <w:name w:val="A811E13A49F14AE390C5B4F5939F49C0"/>
    <w:rsid w:val="001C209A"/>
  </w:style>
  <w:style w:type="paragraph" w:customStyle="1" w:styleId="3941088E915A48AA96C8B6B338507A62">
    <w:name w:val="3941088E915A48AA96C8B6B338507A62"/>
    <w:rsid w:val="001C209A"/>
  </w:style>
  <w:style w:type="paragraph" w:customStyle="1" w:styleId="9D57D3962F214CE6A0A6EA228638996B">
    <w:name w:val="9D57D3962F214CE6A0A6EA228638996B"/>
    <w:rsid w:val="001C209A"/>
  </w:style>
  <w:style w:type="paragraph" w:customStyle="1" w:styleId="CCF8A7F2DCB04295A5839593C3BD4E27">
    <w:name w:val="CCF8A7F2DCB04295A5839593C3BD4E27"/>
    <w:rsid w:val="001C209A"/>
  </w:style>
  <w:style w:type="paragraph" w:customStyle="1" w:styleId="F62E4037F893459B9024A4DE93250453">
    <w:name w:val="F62E4037F893459B9024A4DE93250453"/>
    <w:rsid w:val="001C209A"/>
  </w:style>
  <w:style w:type="paragraph" w:customStyle="1" w:styleId="B4FC3DE8AD994D05ADD9D8C8394EC56D">
    <w:name w:val="B4FC3DE8AD994D05ADD9D8C8394EC56D"/>
    <w:rsid w:val="001C209A"/>
  </w:style>
  <w:style w:type="paragraph" w:customStyle="1" w:styleId="636780D1B431443BB7728533B542871C">
    <w:name w:val="636780D1B431443BB7728533B542871C"/>
    <w:rsid w:val="001C209A"/>
  </w:style>
  <w:style w:type="paragraph" w:customStyle="1" w:styleId="75A34C21CAA441EF911A35BB000E64ED">
    <w:name w:val="75A34C21CAA441EF911A35BB000E64ED"/>
    <w:rsid w:val="001C209A"/>
  </w:style>
  <w:style w:type="paragraph" w:customStyle="1" w:styleId="AC4D694DE1C040639AE1EBD43EBD924C">
    <w:name w:val="AC4D694DE1C040639AE1EBD43EBD924C"/>
    <w:rsid w:val="001C209A"/>
  </w:style>
  <w:style w:type="paragraph" w:customStyle="1" w:styleId="B8BC67C97D88429A9A01E3C686C37A86">
    <w:name w:val="B8BC67C97D88429A9A01E3C686C37A86"/>
    <w:rsid w:val="001C209A"/>
  </w:style>
  <w:style w:type="paragraph" w:customStyle="1" w:styleId="41DDCACD9FC14BE59DF740EA8F4AB71E">
    <w:name w:val="41DDCACD9FC14BE59DF740EA8F4AB71E"/>
    <w:rsid w:val="001C209A"/>
  </w:style>
  <w:style w:type="paragraph" w:customStyle="1" w:styleId="C919D44C413D461A82536773C4E128B7">
    <w:name w:val="C919D44C413D461A82536773C4E128B7"/>
    <w:rsid w:val="001C209A"/>
  </w:style>
  <w:style w:type="paragraph" w:customStyle="1" w:styleId="37B21207228B4289878F6118DF42BCBB">
    <w:name w:val="37B21207228B4289878F6118DF42BCBB"/>
    <w:rsid w:val="001C209A"/>
  </w:style>
  <w:style w:type="paragraph" w:customStyle="1" w:styleId="D6866774B3C6468ABAAB626D5905A5B1">
    <w:name w:val="D6866774B3C6468ABAAB626D5905A5B1"/>
    <w:rsid w:val="001C209A"/>
  </w:style>
  <w:style w:type="paragraph" w:customStyle="1" w:styleId="FAB46F0870A944FAAC5DDD9170603602">
    <w:name w:val="FAB46F0870A944FAAC5DDD9170603602"/>
    <w:rsid w:val="001C209A"/>
  </w:style>
  <w:style w:type="paragraph" w:customStyle="1" w:styleId="1F2A40E3A4034E148A9545F476AA9662">
    <w:name w:val="1F2A40E3A4034E148A9545F476AA9662"/>
    <w:rsid w:val="001C209A"/>
  </w:style>
  <w:style w:type="paragraph" w:customStyle="1" w:styleId="6B836A6412E24B29900BDB1342DC1F8B7">
    <w:name w:val="6B836A6412E24B29900BDB1342DC1F8B7"/>
    <w:rsid w:val="001C209A"/>
    <w:rPr>
      <w:rFonts w:eastAsiaTheme="minorHAnsi"/>
    </w:rPr>
  </w:style>
  <w:style w:type="paragraph" w:customStyle="1" w:styleId="50FF15F85784428A8573B5155C7915FA1">
    <w:name w:val="50FF15F85784428A8573B5155C7915FA1"/>
    <w:rsid w:val="001C209A"/>
    <w:rPr>
      <w:rFonts w:eastAsiaTheme="minorHAnsi"/>
    </w:rPr>
  </w:style>
  <w:style w:type="paragraph" w:customStyle="1" w:styleId="D2AC6B7D28F640B4BA1C8596DBF2DFDB1">
    <w:name w:val="D2AC6B7D28F640B4BA1C8596DBF2DFDB1"/>
    <w:rsid w:val="001C209A"/>
    <w:rPr>
      <w:rFonts w:eastAsiaTheme="minorHAnsi"/>
    </w:rPr>
  </w:style>
  <w:style w:type="paragraph" w:customStyle="1" w:styleId="376E1310C96F431DB7E6017ADE521ED41">
    <w:name w:val="376E1310C96F431DB7E6017ADE521ED41"/>
    <w:rsid w:val="001C209A"/>
    <w:rPr>
      <w:rFonts w:eastAsiaTheme="minorHAnsi"/>
    </w:rPr>
  </w:style>
  <w:style w:type="paragraph" w:customStyle="1" w:styleId="213F4E602BDF4D05B2B98A9D4354DDB21">
    <w:name w:val="213F4E602BDF4D05B2B98A9D4354DDB21"/>
    <w:rsid w:val="001C209A"/>
    <w:rPr>
      <w:rFonts w:eastAsiaTheme="minorHAnsi"/>
    </w:rPr>
  </w:style>
  <w:style w:type="paragraph" w:customStyle="1" w:styleId="7404FF64AEF147619B65411B920802241">
    <w:name w:val="7404FF64AEF147619B65411B920802241"/>
    <w:rsid w:val="001C209A"/>
    <w:rPr>
      <w:rFonts w:eastAsiaTheme="minorHAnsi"/>
    </w:rPr>
  </w:style>
  <w:style w:type="paragraph" w:customStyle="1" w:styleId="987483FA7F2549D2A332BD355CE915A11">
    <w:name w:val="987483FA7F2549D2A332BD355CE915A11"/>
    <w:rsid w:val="001C209A"/>
    <w:rPr>
      <w:rFonts w:eastAsiaTheme="minorHAnsi"/>
    </w:rPr>
  </w:style>
  <w:style w:type="paragraph" w:customStyle="1" w:styleId="A7832950B6CF40ABA4356A2EB75F453C1">
    <w:name w:val="A7832950B6CF40ABA4356A2EB75F453C1"/>
    <w:rsid w:val="001C209A"/>
    <w:rPr>
      <w:rFonts w:eastAsiaTheme="minorHAnsi"/>
    </w:rPr>
  </w:style>
  <w:style w:type="paragraph" w:customStyle="1" w:styleId="B3569206A258441AB0D47F5C296328A31">
    <w:name w:val="B3569206A258441AB0D47F5C296328A31"/>
    <w:rsid w:val="001C209A"/>
    <w:rPr>
      <w:rFonts w:eastAsiaTheme="minorHAnsi"/>
    </w:rPr>
  </w:style>
  <w:style w:type="paragraph" w:customStyle="1" w:styleId="F19365345F90491CB9B2C06383EC9E851">
    <w:name w:val="F19365345F90491CB9B2C06383EC9E851"/>
    <w:rsid w:val="001C209A"/>
    <w:rPr>
      <w:rFonts w:eastAsiaTheme="minorHAnsi"/>
    </w:rPr>
  </w:style>
  <w:style w:type="paragraph" w:customStyle="1" w:styleId="EEA51012F2004C20947313DCFCF0060E1">
    <w:name w:val="EEA51012F2004C20947313DCFCF0060E1"/>
    <w:rsid w:val="001C209A"/>
    <w:rPr>
      <w:rFonts w:eastAsiaTheme="minorHAnsi"/>
    </w:rPr>
  </w:style>
  <w:style w:type="paragraph" w:customStyle="1" w:styleId="A811E13A49F14AE390C5B4F5939F49C01">
    <w:name w:val="A811E13A49F14AE390C5B4F5939F49C01"/>
    <w:rsid w:val="001C209A"/>
    <w:rPr>
      <w:rFonts w:eastAsiaTheme="minorHAnsi"/>
    </w:rPr>
  </w:style>
  <w:style w:type="paragraph" w:customStyle="1" w:styleId="3941088E915A48AA96C8B6B338507A621">
    <w:name w:val="3941088E915A48AA96C8B6B338507A621"/>
    <w:rsid w:val="001C209A"/>
    <w:rPr>
      <w:rFonts w:eastAsiaTheme="minorHAnsi"/>
    </w:rPr>
  </w:style>
  <w:style w:type="paragraph" w:customStyle="1" w:styleId="9D57D3962F214CE6A0A6EA228638996B1">
    <w:name w:val="9D57D3962F214CE6A0A6EA228638996B1"/>
    <w:rsid w:val="001C209A"/>
    <w:rPr>
      <w:rFonts w:eastAsiaTheme="minorHAnsi"/>
    </w:rPr>
  </w:style>
  <w:style w:type="paragraph" w:customStyle="1" w:styleId="CCF8A7F2DCB04295A5839593C3BD4E271">
    <w:name w:val="CCF8A7F2DCB04295A5839593C3BD4E271"/>
    <w:rsid w:val="001C209A"/>
    <w:rPr>
      <w:rFonts w:eastAsiaTheme="minorHAnsi"/>
    </w:rPr>
  </w:style>
  <w:style w:type="paragraph" w:customStyle="1" w:styleId="F62E4037F893459B9024A4DE932504531">
    <w:name w:val="F62E4037F893459B9024A4DE932504531"/>
    <w:rsid w:val="001C209A"/>
    <w:rPr>
      <w:rFonts w:eastAsiaTheme="minorHAnsi"/>
    </w:rPr>
  </w:style>
  <w:style w:type="paragraph" w:customStyle="1" w:styleId="B4FC3DE8AD994D05ADD9D8C8394EC56D1">
    <w:name w:val="B4FC3DE8AD994D05ADD9D8C8394EC56D1"/>
    <w:rsid w:val="001C209A"/>
    <w:rPr>
      <w:rFonts w:eastAsiaTheme="minorHAnsi"/>
    </w:rPr>
  </w:style>
  <w:style w:type="paragraph" w:customStyle="1" w:styleId="636780D1B431443BB7728533B542871C1">
    <w:name w:val="636780D1B431443BB7728533B542871C1"/>
    <w:rsid w:val="001C209A"/>
    <w:rPr>
      <w:rFonts w:eastAsiaTheme="minorHAnsi"/>
    </w:rPr>
  </w:style>
  <w:style w:type="paragraph" w:customStyle="1" w:styleId="75A34C21CAA441EF911A35BB000E64ED1">
    <w:name w:val="75A34C21CAA441EF911A35BB000E64ED1"/>
    <w:rsid w:val="001C209A"/>
    <w:rPr>
      <w:rFonts w:eastAsiaTheme="minorHAnsi"/>
    </w:rPr>
  </w:style>
  <w:style w:type="paragraph" w:customStyle="1" w:styleId="3C47792742C74F309451C66BDED08312">
    <w:name w:val="3C47792742C74F309451C66BDED08312"/>
    <w:rsid w:val="001C209A"/>
    <w:rPr>
      <w:rFonts w:eastAsiaTheme="minorHAnsi"/>
    </w:rPr>
  </w:style>
  <w:style w:type="paragraph" w:customStyle="1" w:styleId="368D9F89C90D4C81BB80D9B7C3120886">
    <w:name w:val="368D9F89C90D4C81BB80D9B7C3120886"/>
    <w:rsid w:val="001C209A"/>
    <w:rPr>
      <w:rFonts w:eastAsiaTheme="minorHAnsi"/>
    </w:rPr>
  </w:style>
  <w:style w:type="paragraph" w:customStyle="1" w:styleId="30906D955B2E4349B3600BD7F961811B">
    <w:name w:val="30906D955B2E4349B3600BD7F961811B"/>
    <w:rsid w:val="001C209A"/>
    <w:rPr>
      <w:rFonts w:eastAsiaTheme="minorHAnsi"/>
    </w:rPr>
  </w:style>
  <w:style w:type="paragraph" w:customStyle="1" w:styleId="51512563F1704272A448B879C7F80860">
    <w:name w:val="51512563F1704272A448B879C7F80860"/>
    <w:rsid w:val="001C209A"/>
    <w:pPr>
      <w:ind w:left="720"/>
      <w:contextualSpacing/>
    </w:pPr>
    <w:rPr>
      <w:rFonts w:eastAsiaTheme="minorHAnsi"/>
    </w:rPr>
  </w:style>
  <w:style w:type="paragraph" w:customStyle="1" w:styleId="59A2B9B4FD9C4097841AE05E0CE42F00">
    <w:name w:val="59A2B9B4FD9C4097841AE05E0CE42F00"/>
    <w:rsid w:val="001C209A"/>
    <w:pPr>
      <w:ind w:left="720"/>
      <w:contextualSpacing/>
    </w:pPr>
    <w:rPr>
      <w:rFonts w:eastAsiaTheme="minorHAnsi"/>
    </w:rPr>
  </w:style>
  <w:style w:type="paragraph" w:customStyle="1" w:styleId="AC0574D951DE419C85347178F1BBBD99">
    <w:name w:val="AC0574D951DE419C85347178F1BBBD99"/>
    <w:rsid w:val="001C209A"/>
    <w:pPr>
      <w:ind w:left="720"/>
      <w:contextualSpacing/>
    </w:pPr>
    <w:rPr>
      <w:rFonts w:eastAsiaTheme="minorHAnsi"/>
    </w:rPr>
  </w:style>
  <w:style w:type="paragraph" w:customStyle="1" w:styleId="C1ADBF5667AF4FAB97B26ED46A4A9DE5">
    <w:name w:val="C1ADBF5667AF4FAB97B26ED46A4A9DE5"/>
    <w:rsid w:val="001C209A"/>
    <w:pPr>
      <w:ind w:left="720"/>
      <w:contextualSpacing/>
    </w:pPr>
    <w:rPr>
      <w:rFonts w:eastAsiaTheme="minorHAnsi"/>
    </w:rPr>
  </w:style>
  <w:style w:type="paragraph" w:customStyle="1" w:styleId="37B21207228B4289878F6118DF42BCBB1">
    <w:name w:val="37B21207228B4289878F6118DF42BCBB1"/>
    <w:rsid w:val="001C209A"/>
    <w:pPr>
      <w:ind w:left="720"/>
      <w:contextualSpacing/>
    </w:pPr>
    <w:rPr>
      <w:rFonts w:eastAsiaTheme="minorHAnsi"/>
    </w:rPr>
  </w:style>
  <w:style w:type="paragraph" w:customStyle="1" w:styleId="D6866774B3C6468ABAAB626D5905A5B11">
    <w:name w:val="D6866774B3C6468ABAAB626D5905A5B11"/>
    <w:rsid w:val="001C209A"/>
    <w:pPr>
      <w:ind w:left="720"/>
      <w:contextualSpacing/>
    </w:pPr>
    <w:rPr>
      <w:rFonts w:eastAsiaTheme="minorHAnsi"/>
    </w:rPr>
  </w:style>
  <w:style w:type="paragraph" w:customStyle="1" w:styleId="FAB46F0870A944FAAC5DDD91706036021">
    <w:name w:val="FAB46F0870A944FAAC5DDD91706036021"/>
    <w:rsid w:val="001C209A"/>
    <w:pPr>
      <w:ind w:left="720"/>
      <w:contextualSpacing/>
    </w:pPr>
    <w:rPr>
      <w:rFonts w:eastAsiaTheme="minorHAnsi"/>
    </w:rPr>
  </w:style>
  <w:style w:type="paragraph" w:customStyle="1" w:styleId="1F2A40E3A4034E148A9545F476AA96621">
    <w:name w:val="1F2A40E3A4034E148A9545F476AA96621"/>
    <w:rsid w:val="001C209A"/>
    <w:pPr>
      <w:ind w:left="720"/>
      <w:contextualSpacing/>
    </w:pPr>
    <w:rPr>
      <w:rFonts w:eastAsiaTheme="minorHAnsi"/>
    </w:rPr>
  </w:style>
  <w:style w:type="paragraph" w:customStyle="1" w:styleId="7EE551B9B4F448BC87ECB4576A7A882A">
    <w:name w:val="7EE551B9B4F448BC87ECB4576A7A882A"/>
    <w:rsid w:val="001C209A"/>
    <w:rPr>
      <w:rFonts w:eastAsiaTheme="minorHAnsi"/>
    </w:rPr>
  </w:style>
  <w:style w:type="paragraph" w:customStyle="1" w:styleId="1506D1DF0B904C4CAFA48F29A793109D">
    <w:name w:val="1506D1DF0B904C4CAFA48F29A793109D"/>
    <w:rsid w:val="001C209A"/>
    <w:rPr>
      <w:rFonts w:eastAsiaTheme="minorHAnsi"/>
    </w:rPr>
  </w:style>
  <w:style w:type="paragraph" w:customStyle="1" w:styleId="82BB5A78391B4ACF848227F456A0BD8C">
    <w:name w:val="82BB5A78391B4ACF848227F456A0BD8C"/>
    <w:rsid w:val="001C209A"/>
    <w:rPr>
      <w:rFonts w:eastAsiaTheme="minorHAnsi"/>
    </w:rPr>
  </w:style>
  <w:style w:type="paragraph" w:customStyle="1" w:styleId="33D36F226E264DCA9A7479407251C640">
    <w:name w:val="33D36F226E264DCA9A7479407251C640"/>
    <w:rsid w:val="001C209A"/>
    <w:rPr>
      <w:rFonts w:eastAsiaTheme="minorHAnsi"/>
    </w:rPr>
  </w:style>
  <w:style w:type="paragraph" w:customStyle="1" w:styleId="89D28D4D630D4D44971D032DFF7BBF10">
    <w:name w:val="89D28D4D630D4D44971D032DFF7BBF10"/>
    <w:rsid w:val="001C209A"/>
    <w:rPr>
      <w:rFonts w:eastAsiaTheme="minorHAnsi"/>
    </w:rPr>
  </w:style>
  <w:style w:type="paragraph" w:customStyle="1" w:styleId="4A5EC870475640DA90968C7BED5E3701">
    <w:name w:val="4A5EC870475640DA90968C7BED5E3701"/>
    <w:rsid w:val="001C209A"/>
    <w:rPr>
      <w:rFonts w:eastAsiaTheme="minorHAnsi"/>
    </w:rPr>
  </w:style>
  <w:style w:type="paragraph" w:customStyle="1" w:styleId="DE3104FD6F12407B8CF36A34E38A1108">
    <w:name w:val="DE3104FD6F12407B8CF36A34E38A1108"/>
    <w:rsid w:val="001C209A"/>
    <w:rPr>
      <w:rFonts w:eastAsiaTheme="minorHAnsi"/>
    </w:rPr>
  </w:style>
  <w:style w:type="paragraph" w:customStyle="1" w:styleId="788DF4936095457F83424B0A6DFABFA0">
    <w:name w:val="788DF4936095457F83424B0A6DFABFA0"/>
    <w:rsid w:val="001C209A"/>
    <w:rPr>
      <w:rFonts w:eastAsiaTheme="minorHAnsi"/>
    </w:rPr>
  </w:style>
  <w:style w:type="paragraph" w:customStyle="1" w:styleId="6E9EFDD8CF6F4D6897BD060604FF4E33">
    <w:name w:val="6E9EFDD8CF6F4D6897BD060604FF4E33"/>
    <w:rsid w:val="001C209A"/>
    <w:rPr>
      <w:rFonts w:eastAsiaTheme="minorHAnsi"/>
    </w:rPr>
  </w:style>
  <w:style w:type="paragraph" w:customStyle="1" w:styleId="08D7686E354D4EBD8130CA10EB371CAC">
    <w:name w:val="08D7686E354D4EBD8130CA10EB371CAC"/>
    <w:rsid w:val="001C209A"/>
    <w:rPr>
      <w:rFonts w:eastAsiaTheme="minorHAnsi"/>
    </w:rPr>
  </w:style>
  <w:style w:type="paragraph" w:customStyle="1" w:styleId="0CD952D05EE440328FCB726F29BFBD81">
    <w:name w:val="0CD952D05EE440328FCB726F29BFBD81"/>
    <w:rsid w:val="001C209A"/>
    <w:rPr>
      <w:rFonts w:eastAsiaTheme="minorHAnsi"/>
    </w:rPr>
  </w:style>
  <w:style w:type="paragraph" w:customStyle="1" w:styleId="4F4290F763584334AC5CACDE0D2311FD">
    <w:name w:val="4F4290F763584334AC5CACDE0D2311FD"/>
    <w:rsid w:val="001C209A"/>
  </w:style>
  <w:style w:type="paragraph" w:customStyle="1" w:styleId="7ABD6B4111AD4239A6F8A6425B1F6EAC">
    <w:name w:val="7ABD6B4111AD4239A6F8A6425B1F6EAC"/>
    <w:rsid w:val="001C209A"/>
  </w:style>
  <w:style w:type="paragraph" w:customStyle="1" w:styleId="88C3D5EF6F3F4E59A36A69200D8EFF1A">
    <w:name w:val="88C3D5EF6F3F4E59A36A69200D8EFF1A"/>
    <w:rsid w:val="001C209A"/>
  </w:style>
  <w:style w:type="paragraph" w:customStyle="1" w:styleId="C66F5BCB10584B989BA405A00FB332F2">
    <w:name w:val="C66F5BCB10584B989BA405A00FB332F2"/>
    <w:rsid w:val="00795998"/>
    <w:pPr>
      <w:spacing w:after="160" w:line="259" w:lineRule="auto"/>
    </w:pPr>
  </w:style>
  <w:style w:type="paragraph" w:customStyle="1" w:styleId="B754A690FBF744B4A3AEAC6C7CB85057">
    <w:name w:val="B754A690FBF744B4A3AEAC6C7CB85057"/>
    <w:rsid w:val="00795998"/>
    <w:pPr>
      <w:spacing w:after="160" w:line="259" w:lineRule="auto"/>
    </w:pPr>
  </w:style>
  <w:style w:type="paragraph" w:customStyle="1" w:styleId="FEF5C82949364D2092D52A1D2E17EE45">
    <w:name w:val="FEF5C82949364D2092D52A1D2E17EE45"/>
    <w:rsid w:val="00844CB1"/>
    <w:pPr>
      <w:spacing w:after="160" w:line="259" w:lineRule="auto"/>
    </w:pPr>
  </w:style>
  <w:style w:type="paragraph" w:customStyle="1" w:styleId="75FE237014714E388984AA46617B457A">
    <w:name w:val="75FE237014714E388984AA46617B457A"/>
    <w:rsid w:val="00844C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1A6A-A633-4ABC-A836-DB5B56F7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1158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Alyssa Simpson</cp:lastModifiedBy>
  <cp:revision>2</cp:revision>
  <dcterms:created xsi:type="dcterms:W3CDTF">2017-04-28T16:27:00Z</dcterms:created>
  <dcterms:modified xsi:type="dcterms:W3CDTF">2017-04-28T16:27:00Z</dcterms:modified>
</cp:coreProperties>
</file>