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4307E4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2105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F7A2773" w:rsidR="00001C04" w:rsidRPr="008426D1" w:rsidRDefault="002D5039" w:rsidP="00B705A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05A9">
                  <w:rPr>
                    <w:rFonts w:asciiTheme="majorHAnsi" w:hAnsiTheme="majorHAnsi"/>
                    <w:sz w:val="20"/>
                    <w:szCs w:val="20"/>
                  </w:rPr>
                  <w:t>Wayne W</w:t>
                </w:r>
                <w:r w:rsidR="00D60BE9">
                  <w:rPr>
                    <w:rFonts w:asciiTheme="majorHAnsi" w:hAnsiTheme="majorHAnsi"/>
                    <w:sz w:val="20"/>
                    <w:szCs w:val="20"/>
                  </w:rPr>
                  <w:t>. W</w:t>
                </w:r>
                <w:r w:rsidR="00B705A9">
                  <w:rPr>
                    <w:rFonts w:asciiTheme="majorHAnsi" w:hAnsiTheme="majorHAnsi"/>
                    <w:sz w:val="20"/>
                    <w:szCs w:val="20"/>
                  </w:rPr>
                  <w:t xml:space="preserve">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0T00:00:00Z">
                  <w:dateFormat w:val="M/d/yyyy"/>
                  <w:lid w:val="en-US"/>
                  <w:storeMappedDataAs w:val="dateTime"/>
                  <w:calendar w:val="gregorian"/>
                </w:date>
              </w:sdtPr>
              <w:sdtEndPr/>
              <w:sdtContent>
                <w:r w:rsidR="00B705A9">
                  <w:rPr>
                    <w:rFonts w:asciiTheme="majorHAnsi" w:hAnsiTheme="majorHAnsi"/>
                    <w:smallCaps/>
                    <w:sz w:val="20"/>
                    <w:szCs w:val="20"/>
                  </w:rPr>
                  <w:t>1/30/2019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6E14F59" w:rsidR="00001C04" w:rsidRPr="008426D1" w:rsidRDefault="002D503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E76A9">
                      <w:rPr>
                        <w:rFonts w:asciiTheme="majorHAnsi" w:hAnsiTheme="majorHAnsi"/>
                        <w:sz w:val="20"/>
                        <w:szCs w:val="20"/>
                      </w:rPr>
                      <w:t>Julie Lamb Milligan 2-26-19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DF370B5" w:rsidR="00001C04" w:rsidRPr="008426D1" w:rsidRDefault="002D5039" w:rsidP="00E22D0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3F8D8A2B80E34383BA49D0577769D7A3"/>
                        </w:placeholder>
                      </w:sdtPr>
                      <w:sdtEndPr/>
                      <w:sdtContent>
                        <w:r w:rsidR="00E22D00">
                          <w:rPr>
                            <w:rFonts w:asciiTheme="majorHAnsi" w:hAnsiTheme="majorHAnsi"/>
                            <w:sz w:val="20"/>
                            <w:szCs w:val="20"/>
                          </w:rPr>
                          <w:t>Kris D Biondolillo</w:t>
                        </w:r>
                      </w:sdtContent>
                    </w:sdt>
                    <w:r w:rsidR="00E22D0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31T00:00:00Z">
                  <w:dateFormat w:val="M/d/yyyy"/>
                  <w:lid w:val="en-US"/>
                  <w:storeMappedDataAs w:val="dateTime"/>
                  <w:calendar w:val="gregorian"/>
                </w:date>
              </w:sdtPr>
              <w:sdtEndPr/>
              <w:sdtContent>
                <w:r w:rsidR="00E22D00">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110AE3C1" w:rsidR="00001C04" w:rsidRPr="008426D1" w:rsidRDefault="002D503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EE7B0E">
                      <w:rPr>
                        <w:rFonts w:asciiTheme="majorHAnsi" w:hAnsiTheme="majorHAnsi"/>
                        <w:sz w:val="20"/>
                        <w:szCs w:val="20"/>
                      </w:rPr>
                      <w:t>Mary Jane Bradley         3/4/19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56665CF" w:rsidR="00001C04" w:rsidRPr="008426D1" w:rsidRDefault="002D503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60BE9">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11T00:00:00Z">
                  <w:dateFormat w:val="M/d/yyyy"/>
                  <w:lid w:val="en-US"/>
                  <w:storeMappedDataAs w:val="dateTime"/>
                  <w:calendar w:val="gregorian"/>
                </w:date>
              </w:sdtPr>
              <w:sdtEndPr/>
              <w:sdtContent>
                <w:r w:rsidR="00D60BE9">
                  <w:rPr>
                    <w:rFonts w:asciiTheme="majorHAnsi" w:hAnsiTheme="majorHAnsi"/>
                    <w:smallCaps/>
                    <w:sz w:val="20"/>
                    <w:szCs w:val="20"/>
                  </w:rPr>
                  <w:t>2/11/2019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D503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0E8989" w:rsidR="00001C04" w:rsidRPr="008426D1" w:rsidRDefault="002D5039" w:rsidP="003B50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B5060">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13T00:00:00Z">
                  <w:dateFormat w:val="M/d/yyyy"/>
                  <w:lid w:val="en-US"/>
                  <w:storeMappedDataAs w:val="dateTime"/>
                  <w:calendar w:val="gregorian"/>
                </w:date>
              </w:sdtPr>
              <w:sdtEndPr/>
              <w:sdtContent>
                <w:r w:rsidR="003B5060">
                  <w:rPr>
                    <w:rFonts w:asciiTheme="majorHAnsi" w:hAnsiTheme="majorHAnsi"/>
                    <w:smallCaps/>
                    <w:sz w:val="20"/>
                    <w:szCs w:val="20"/>
                  </w:rPr>
                  <w:t>2/13/2019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D503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D503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D503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983032114"/>
          </w:sdtPr>
          <w:sdtEndPr/>
          <w:sdtContent>
            <w:p w14:paraId="789F4997" w14:textId="77777777" w:rsidR="00921053" w:rsidRPr="002265AC" w:rsidRDefault="00921053" w:rsidP="00921053">
              <w:pPr>
                <w:tabs>
                  <w:tab w:val="left" w:pos="360"/>
                  <w:tab w:val="left" w:pos="720"/>
                </w:tabs>
                <w:spacing w:after="0" w:line="240" w:lineRule="auto"/>
                <w:rPr>
                  <w:rFonts w:asciiTheme="majorHAnsi" w:hAnsiTheme="majorHAnsi" w:cs="Arial"/>
                  <w:b/>
                  <w:sz w:val="20"/>
                  <w:szCs w:val="20"/>
                </w:rPr>
              </w:pPr>
              <w:r w:rsidRPr="002265AC">
                <w:rPr>
                  <w:rFonts w:asciiTheme="majorHAnsi" w:hAnsiTheme="majorHAnsi" w:cs="Arial"/>
                  <w:b/>
                  <w:sz w:val="20"/>
                  <w:szCs w:val="20"/>
                </w:rPr>
                <w:t>John D. Hall, Ph.D., LP, SPS, NCSP; Professor of Psychology and Counseling; Coordinator Ed.S. School Psychology Track</w:t>
              </w:r>
            </w:p>
            <w:p w14:paraId="11D71906" w14:textId="77777777" w:rsidR="00921053" w:rsidRPr="002265AC" w:rsidRDefault="00921053" w:rsidP="00921053">
              <w:pPr>
                <w:tabs>
                  <w:tab w:val="left" w:pos="360"/>
                  <w:tab w:val="left" w:pos="720"/>
                </w:tabs>
                <w:spacing w:after="0" w:line="240" w:lineRule="auto"/>
                <w:rPr>
                  <w:rFonts w:asciiTheme="majorHAnsi" w:hAnsiTheme="majorHAnsi" w:cs="Arial"/>
                  <w:b/>
                  <w:sz w:val="20"/>
                  <w:szCs w:val="20"/>
                </w:rPr>
              </w:pPr>
              <w:r w:rsidRPr="002265AC">
                <w:rPr>
                  <w:rFonts w:asciiTheme="majorHAnsi" w:hAnsiTheme="majorHAnsi" w:cs="Arial"/>
                  <w:b/>
                  <w:sz w:val="20"/>
                  <w:szCs w:val="20"/>
                </w:rPr>
                <w:t>jhall@astate.edu</w:t>
              </w:r>
            </w:p>
            <w:p w14:paraId="76E25B1E" w14:textId="011F01C9" w:rsidR="007D371A" w:rsidRPr="00921053" w:rsidRDefault="00921053" w:rsidP="007D371A">
              <w:pPr>
                <w:tabs>
                  <w:tab w:val="left" w:pos="360"/>
                  <w:tab w:val="left" w:pos="720"/>
                </w:tabs>
                <w:spacing w:after="0" w:line="240" w:lineRule="auto"/>
                <w:rPr>
                  <w:rFonts w:asciiTheme="majorHAnsi" w:hAnsiTheme="majorHAnsi" w:cs="Arial"/>
                  <w:b/>
                  <w:sz w:val="20"/>
                  <w:szCs w:val="20"/>
                </w:rPr>
              </w:pPr>
              <w:r w:rsidRPr="002265AC">
                <w:rPr>
                  <w:rFonts w:asciiTheme="majorHAnsi" w:hAnsiTheme="majorHAnsi" w:cs="Arial"/>
                  <w:b/>
                  <w:sz w:val="20"/>
                  <w:szCs w:val="20"/>
                </w:rPr>
                <w:lastRenderedPageBreak/>
                <w:t>870-972-3041</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8CF7ABF" w:rsidR="007D371A" w:rsidRPr="008426D1" w:rsidRDefault="009210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8DEAEC6" w:rsidR="00CB4B5A" w:rsidRDefault="009210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7513</w:t>
          </w:r>
        </w:p>
      </w:sdtContent>
    </w:sdt>
    <w:p w14:paraId="05FD1803" w14:textId="5303A9A4"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92105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E1EF721" w:rsidR="007E7FDA" w:rsidRDefault="002D503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21053">
            <w:rPr>
              <w:rFonts w:asciiTheme="majorHAnsi" w:hAnsiTheme="majorHAnsi" w:cs="Arial"/>
              <w:sz w:val="20"/>
              <w:szCs w:val="20"/>
            </w:rPr>
            <w:t>Psycho-Educational Assessment of Persons with Disabling Conditions</w:t>
          </w:r>
        </w:sdtContent>
      </w:sdt>
    </w:p>
    <w:p w14:paraId="52D3BC77" w14:textId="18DBD5A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21053">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342A6F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921053">
            <w:rPr>
              <w:rFonts w:asciiTheme="majorHAnsi" w:hAnsiTheme="majorHAnsi" w:cs="Arial"/>
              <w:sz w:val="20"/>
              <w:szCs w:val="20"/>
            </w:rPr>
            <w:t>Psychoeducational Assessment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D503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D503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B8F3A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21053">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2B3411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921053">
            <w:rPr>
              <w:rFonts w:asciiTheme="majorHAnsi" w:hAnsiTheme="majorHAnsi" w:cs="Arial"/>
              <w:sz w:val="20"/>
              <w:szCs w:val="20"/>
            </w:rPr>
            <w:t xml:space="preserve">A study of psychoeducational assessment of school age individuals. Emphasis will be placed on the process and content of writing reports based on psychoeducational measures.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D96C8E1"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921053" w:rsidRPr="00921053">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2D503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D503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2D503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A3A36B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740D06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21053" w:rsidRPr="00921053">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72E37B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21053" w:rsidRPr="00921053">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8973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921053">
        <w:rPr>
          <w:rFonts w:asciiTheme="majorHAnsi" w:hAnsiTheme="majorHAnsi" w:cs="Arial"/>
          <w:b/>
          <w:sz w:val="20"/>
          <w:szCs w:val="20"/>
        </w:rPr>
        <w:t>.</w:t>
      </w:r>
      <w:r w:rsidR="003C334C" w:rsidRPr="00921053">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921053" w:rsidRPr="0092105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C3B97C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21053" w:rsidRPr="0092105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909C84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921053" w:rsidRPr="00921053">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46EC08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21053" w:rsidRPr="0092105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853E3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21053" w:rsidRPr="00921053">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21525AA0" w:rsidR="00ED5E7F" w:rsidRPr="008426D1" w:rsidRDefault="0092105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PSY 7513 – Psycho-Educational Assessment of Persons with Disabling Conditions</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DCB50B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21053" w:rsidRPr="0092105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5F5113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921053" w:rsidRPr="00921053">
        <w:rPr>
          <w:rFonts w:asciiTheme="majorHAnsi" w:hAnsiTheme="majorHAnsi" w:cs="Arial"/>
          <w:b/>
          <w:sz w:val="20"/>
          <w:szCs w:val="20"/>
        </w:rPr>
        <w:t>NO</w:t>
      </w:r>
      <w:r w:rsidR="00921053">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168D87C" w14:textId="71C36769"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70632E3D" w:rsidR="00FE1168" w:rsidRPr="00613519" w:rsidRDefault="00613519"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613519">
        <w:rPr>
          <w:rFonts w:asciiTheme="majorHAnsi" w:hAnsiTheme="majorHAnsi" w:cs="Arial"/>
          <w:b/>
          <w:sz w:val="20"/>
          <w:szCs w:val="20"/>
        </w:rPr>
        <w:t xml:space="preserve"> No substantial changes to course content are being made</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956F0D4" w:rsidR="00FE1168" w:rsidRDefault="00FE1168" w:rsidP="0092105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b/>
                <w:sz w:val="20"/>
                <w:szCs w:val="20"/>
              </w:rPr>
              <w:id w:val="-1277251352"/>
            </w:sdtPr>
            <w:sdtEndPr/>
            <w:sdtContent>
              <w:r w:rsidR="00921053" w:rsidRPr="002265AC">
                <w:rPr>
                  <w:rFonts w:asciiTheme="majorHAnsi" w:hAnsiTheme="majorHAnsi" w:cs="Arial"/>
                  <w:b/>
                  <w:sz w:val="20"/>
                  <w:szCs w:val="20"/>
                </w:rPr>
                <w:t xml:space="preserve">Course title is too long and due to changes in the profession of school psychology considerable assessment occurs with students/children prior to consideration of a disability. </w:t>
              </w:r>
            </w:sdtContent>
          </w:sdt>
          <w:permEnd w:id="563955533"/>
        </w:sdtContent>
      </w:sdt>
    </w:p>
    <w:p w14:paraId="3F8EF644" w14:textId="77777777" w:rsidR="00FE1168" w:rsidRDefault="00FE1168">
      <w:pPr>
        <w:rPr>
          <w:rFonts w:asciiTheme="majorHAnsi" w:hAnsiTheme="majorHAnsi" w:cs="Arial"/>
          <w:b/>
          <w:sz w:val="28"/>
          <w:szCs w:val="20"/>
        </w:rPr>
      </w:pPr>
    </w:p>
    <w:p w14:paraId="41650934" w14:textId="149811A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4798" w:rsidRPr="002E4798">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D503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04F4C2C0" w:rsidR="00CB2125" w:rsidRPr="002B453A" w:rsidRDefault="002D503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466CB061" w:rsidR="007227F4" w:rsidRPr="008426D1" w:rsidRDefault="00F26F9B">
      <w:pPr>
        <w:rPr>
          <w:rFonts w:asciiTheme="majorHAnsi" w:hAnsiTheme="majorHAnsi" w:cs="Arial"/>
          <w:sz w:val="18"/>
          <w:szCs w:val="18"/>
        </w:rPr>
      </w:pPr>
      <w:r>
        <w:rPr>
          <w:rFonts w:asciiTheme="majorHAnsi" w:hAnsiTheme="majorHAnsi" w:cs="Arial"/>
          <w:sz w:val="18"/>
          <w:szCs w:val="18"/>
        </w:rPr>
        <w:t>Page 329</w:t>
      </w:r>
    </w:p>
    <w:sdt>
      <w:sdtPr>
        <w:rPr>
          <w:rFonts w:asciiTheme="majorHAnsi" w:hAnsiTheme="majorHAnsi" w:cs="Arial"/>
          <w:sz w:val="20"/>
          <w:szCs w:val="20"/>
        </w:rPr>
        <w:id w:val="-97950460"/>
        <w:placeholder>
          <w:docPart w:val="095F03EC7B5041588C24557E8448C7C1"/>
        </w:placeholder>
      </w:sdtPr>
      <w:sdtEndPr/>
      <w:sdtContent>
        <w:p w14:paraId="592ED0E1" w14:textId="7228247E" w:rsidR="00661D25" w:rsidRPr="008426D1" w:rsidRDefault="00613519" w:rsidP="00661D25">
          <w:pPr>
            <w:tabs>
              <w:tab w:val="left" w:pos="360"/>
              <w:tab w:val="left" w:pos="720"/>
            </w:tabs>
            <w:spacing w:after="0" w:line="240" w:lineRule="auto"/>
            <w:rPr>
              <w:rFonts w:asciiTheme="majorHAnsi" w:hAnsiTheme="majorHAnsi" w:cs="Arial"/>
              <w:sz w:val="20"/>
              <w:szCs w:val="20"/>
            </w:rPr>
          </w:pPr>
          <w:r w:rsidRPr="00613519">
            <w:rPr>
              <w:rStyle w:val="A1"/>
              <w:b/>
              <w:bCs/>
              <w:sz w:val="32"/>
            </w:rPr>
            <w:t xml:space="preserve">PSY 7513. </w:t>
          </w:r>
          <w:r w:rsidRPr="00613519">
            <w:rPr>
              <w:rStyle w:val="A1"/>
              <w:b/>
              <w:bCs/>
              <w:strike/>
              <w:color w:val="FF0000"/>
              <w:sz w:val="32"/>
            </w:rPr>
            <w:t>Psycho-Educational</w:t>
          </w:r>
          <w:r w:rsidRPr="00613519">
            <w:rPr>
              <w:rStyle w:val="A1"/>
              <w:b/>
              <w:bCs/>
              <w:sz w:val="32"/>
            </w:rPr>
            <w:t xml:space="preserve"> </w:t>
          </w:r>
          <w:r w:rsidRPr="00613519">
            <w:rPr>
              <w:rStyle w:val="A1"/>
              <w:b/>
              <w:bCs/>
              <w:color w:val="4F81BD" w:themeColor="accent1"/>
              <w:sz w:val="40"/>
            </w:rPr>
            <w:t xml:space="preserve">Psychoeducational </w:t>
          </w:r>
          <w:r w:rsidRPr="00613519">
            <w:rPr>
              <w:rStyle w:val="A1"/>
              <w:b/>
              <w:bCs/>
              <w:sz w:val="32"/>
            </w:rPr>
            <w:t xml:space="preserve">Assessment </w:t>
          </w:r>
          <w:r w:rsidRPr="00613519">
            <w:rPr>
              <w:rStyle w:val="A1"/>
              <w:b/>
              <w:bCs/>
              <w:strike/>
              <w:color w:val="FF0000"/>
              <w:sz w:val="32"/>
            </w:rPr>
            <w:t>of Persons with Disabling Conditions</w:t>
          </w:r>
          <w:r w:rsidRPr="00613519">
            <w:rPr>
              <w:rStyle w:val="A1"/>
              <w:b/>
              <w:bCs/>
              <w:sz w:val="32"/>
            </w:rPr>
            <w:t xml:space="preserve"> </w:t>
          </w:r>
          <w:r w:rsidRPr="00613519">
            <w:rPr>
              <w:rStyle w:val="A1"/>
              <w:sz w:val="32"/>
            </w:rPr>
            <w:t xml:space="preserve">A study of </w:t>
          </w:r>
          <w:r w:rsidRPr="00613519">
            <w:rPr>
              <w:rStyle w:val="A1"/>
              <w:strike/>
              <w:color w:val="FF0000"/>
              <w:sz w:val="32"/>
            </w:rPr>
            <w:t>psychological</w:t>
          </w:r>
          <w:r w:rsidRPr="00613519">
            <w:rPr>
              <w:rStyle w:val="A1"/>
              <w:sz w:val="32"/>
            </w:rPr>
            <w:t xml:space="preserve"> </w:t>
          </w:r>
          <w:r w:rsidRPr="00613519">
            <w:rPr>
              <w:rStyle w:val="A1"/>
              <w:color w:val="4F81BD" w:themeColor="accent1"/>
              <w:sz w:val="40"/>
            </w:rPr>
            <w:t>psychoeducational</w:t>
          </w:r>
          <w:r>
            <w:rPr>
              <w:rStyle w:val="A1"/>
              <w:sz w:val="32"/>
            </w:rPr>
            <w:t xml:space="preserve"> </w:t>
          </w:r>
          <w:r w:rsidRPr="00613519">
            <w:rPr>
              <w:rStyle w:val="A1"/>
              <w:sz w:val="32"/>
            </w:rPr>
            <w:t xml:space="preserve">assessment of </w:t>
          </w:r>
          <w:r w:rsidRPr="00613519">
            <w:rPr>
              <w:rStyle w:val="A1"/>
              <w:color w:val="4F81BD" w:themeColor="accent1"/>
              <w:sz w:val="40"/>
            </w:rPr>
            <w:t xml:space="preserve">school age </w:t>
          </w:r>
          <w:r w:rsidRPr="00613519">
            <w:rPr>
              <w:rStyle w:val="A1"/>
              <w:sz w:val="32"/>
            </w:rPr>
            <w:t xml:space="preserve">individuals </w:t>
          </w:r>
          <w:r w:rsidRPr="00613519">
            <w:rPr>
              <w:rStyle w:val="A1"/>
              <w:strike/>
              <w:color w:val="FF0000"/>
              <w:sz w:val="32"/>
            </w:rPr>
            <w:t>with a focus on those with disabling conditions</w:t>
          </w:r>
          <w:r w:rsidRPr="00613519">
            <w:rPr>
              <w:rStyle w:val="A1"/>
              <w:sz w:val="32"/>
            </w:rPr>
            <w:t xml:space="preserve">. Emphasis will be placed on the process and content of writing reports based on </w:t>
          </w:r>
          <w:r w:rsidRPr="00613519">
            <w:rPr>
              <w:rStyle w:val="A1"/>
              <w:strike/>
              <w:color w:val="FF0000"/>
              <w:sz w:val="32"/>
            </w:rPr>
            <w:t>psychological</w:t>
          </w:r>
          <w:r w:rsidRPr="00613519">
            <w:rPr>
              <w:rStyle w:val="A1"/>
              <w:sz w:val="32"/>
            </w:rPr>
            <w:t xml:space="preserve"> </w:t>
          </w:r>
          <w:r w:rsidRPr="00613519">
            <w:rPr>
              <w:rStyle w:val="A1"/>
              <w:color w:val="4F81BD" w:themeColor="accent1"/>
              <w:sz w:val="40"/>
            </w:rPr>
            <w:t>psychoeducational</w:t>
          </w:r>
          <w:r>
            <w:rPr>
              <w:rStyle w:val="A1"/>
              <w:sz w:val="32"/>
            </w:rPr>
            <w:t xml:space="preserve"> </w:t>
          </w:r>
          <w:r w:rsidRPr="00613519">
            <w:rPr>
              <w:rStyle w:val="A1"/>
              <w:sz w:val="32"/>
            </w:rPr>
            <w:t>measures. Prerequisites: PSY 6583 or Permission of professor.</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EE12" w14:textId="77777777" w:rsidR="002D5039" w:rsidRDefault="002D5039" w:rsidP="00AF3758">
      <w:pPr>
        <w:spacing w:after="0" w:line="240" w:lineRule="auto"/>
      </w:pPr>
      <w:r>
        <w:separator/>
      </w:r>
    </w:p>
  </w:endnote>
  <w:endnote w:type="continuationSeparator" w:id="0">
    <w:p w14:paraId="463ADDF6" w14:textId="77777777" w:rsidR="002D5039" w:rsidRDefault="002D50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970014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297D">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B3FE" w14:textId="77777777" w:rsidR="002D5039" w:rsidRDefault="002D5039" w:rsidP="00AF3758">
      <w:pPr>
        <w:spacing w:after="0" w:line="240" w:lineRule="auto"/>
      </w:pPr>
      <w:r>
        <w:separator/>
      </w:r>
    </w:p>
  </w:footnote>
  <w:footnote w:type="continuationSeparator" w:id="0">
    <w:p w14:paraId="40A000E4" w14:textId="77777777" w:rsidR="002D5039" w:rsidRDefault="002D503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D5039"/>
    <w:rsid w:val="002E3BD5"/>
    <w:rsid w:val="002E4798"/>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B5060"/>
    <w:rsid w:val="003C334C"/>
    <w:rsid w:val="003D093B"/>
    <w:rsid w:val="003D5ADD"/>
    <w:rsid w:val="004072F1"/>
    <w:rsid w:val="0042274C"/>
    <w:rsid w:val="00424133"/>
    <w:rsid w:val="00434AA5"/>
    <w:rsid w:val="00473252"/>
    <w:rsid w:val="00474C39"/>
    <w:rsid w:val="00487771"/>
    <w:rsid w:val="0049675B"/>
    <w:rsid w:val="004A211B"/>
    <w:rsid w:val="004A7706"/>
    <w:rsid w:val="004C4123"/>
    <w:rsid w:val="004F3C87"/>
    <w:rsid w:val="00526078"/>
    <w:rsid w:val="00526B81"/>
    <w:rsid w:val="00531FBC"/>
    <w:rsid w:val="005348A2"/>
    <w:rsid w:val="00547433"/>
    <w:rsid w:val="0055297D"/>
    <w:rsid w:val="00556E69"/>
    <w:rsid w:val="005677EC"/>
    <w:rsid w:val="00575870"/>
    <w:rsid w:val="00584C22"/>
    <w:rsid w:val="00592A95"/>
    <w:rsid w:val="005934F2"/>
    <w:rsid w:val="005E76A9"/>
    <w:rsid w:val="005F187C"/>
    <w:rsid w:val="005F41DD"/>
    <w:rsid w:val="00606EE4"/>
    <w:rsid w:val="00610022"/>
    <w:rsid w:val="00613519"/>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64FD"/>
    <w:rsid w:val="007227F4"/>
    <w:rsid w:val="0073025F"/>
    <w:rsid w:val="0073125A"/>
    <w:rsid w:val="00750AF6"/>
    <w:rsid w:val="007A06B9"/>
    <w:rsid w:val="007D371A"/>
    <w:rsid w:val="007E7FDA"/>
    <w:rsid w:val="00830D29"/>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21053"/>
    <w:rsid w:val="0095511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05A9"/>
    <w:rsid w:val="00B71755"/>
    <w:rsid w:val="00B86002"/>
    <w:rsid w:val="00B97755"/>
    <w:rsid w:val="00BA01EA"/>
    <w:rsid w:val="00BB786F"/>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0BE9"/>
    <w:rsid w:val="00D67AC4"/>
    <w:rsid w:val="00D7370A"/>
    <w:rsid w:val="00D979DD"/>
    <w:rsid w:val="00E22D00"/>
    <w:rsid w:val="00E322A3"/>
    <w:rsid w:val="00E41F8D"/>
    <w:rsid w:val="00E45868"/>
    <w:rsid w:val="00E46A0B"/>
    <w:rsid w:val="00E70B06"/>
    <w:rsid w:val="00E83D6F"/>
    <w:rsid w:val="00E90913"/>
    <w:rsid w:val="00EA757C"/>
    <w:rsid w:val="00EB5621"/>
    <w:rsid w:val="00EC4D27"/>
    <w:rsid w:val="00EC52BB"/>
    <w:rsid w:val="00EC5D93"/>
    <w:rsid w:val="00EC6970"/>
    <w:rsid w:val="00ED5E7F"/>
    <w:rsid w:val="00EE2479"/>
    <w:rsid w:val="00EE7B0E"/>
    <w:rsid w:val="00EF2038"/>
    <w:rsid w:val="00EF2A44"/>
    <w:rsid w:val="00EF59AD"/>
    <w:rsid w:val="00EF5DDF"/>
    <w:rsid w:val="00F24EE6"/>
    <w:rsid w:val="00F26F9B"/>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61351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F8D8A2B80E34383BA49D0577769D7A3"/>
        <w:category>
          <w:name w:val="General"/>
          <w:gallery w:val="placeholder"/>
        </w:category>
        <w:types>
          <w:type w:val="bbPlcHdr"/>
        </w:types>
        <w:behaviors>
          <w:behavior w:val="content"/>
        </w:behaviors>
        <w:guid w:val="{E77DCB4A-2730-4E98-96A7-2C29331D33D8}"/>
      </w:docPartPr>
      <w:docPartBody>
        <w:p w:rsidR="00337C74" w:rsidRDefault="006E721D" w:rsidP="006E721D">
          <w:pPr>
            <w:pStyle w:val="3F8D8A2B80E34383BA49D0577769D7A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5B98"/>
    <w:rsid w:val="002A4CF4"/>
    <w:rsid w:val="002D64D6"/>
    <w:rsid w:val="0032383A"/>
    <w:rsid w:val="00337484"/>
    <w:rsid w:val="00337C74"/>
    <w:rsid w:val="003E0262"/>
    <w:rsid w:val="00416344"/>
    <w:rsid w:val="00436B57"/>
    <w:rsid w:val="004E1A75"/>
    <w:rsid w:val="00576003"/>
    <w:rsid w:val="00587536"/>
    <w:rsid w:val="005B38EE"/>
    <w:rsid w:val="005D5D2F"/>
    <w:rsid w:val="00615C99"/>
    <w:rsid w:val="00623293"/>
    <w:rsid w:val="00654E35"/>
    <w:rsid w:val="006B45E3"/>
    <w:rsid w:val="006C3910"/>
    <w:rsid w:val="006E721D"/>
    <w:rsid w:val="008822A5"/>
    <w:rsid w:val="00891F77"/>
    <w:rsid w:val="00935325"/>
    <w:rsid w:val="009529CD"/>
    <w:rsid w:val="009D439F"/>
    <w:rsid w:val="00A20583"/>
    <w:rsid w:val="00A8666C"/>
    <w:rsid w:val="00AC0194"/>
    <w:rsid w:val="00AD5D56"/>
    <w:rsid w:val="00AF45AB"/>
    <w:rsid w:val="00B04876"/>
    <w:rsid w:val="00B2559E"/>
    <w:rsid w:val="00B46AFF"/>
    <w:rsid w:val="00B72454"/>
    <w:rsid w:val="00BA0596"/>
    <w:rsid w:val="00BE0E7B"/>
    <w:rsid w:val="00C364F5"/>
    <w:rsid w:val="00CA1BD6"/>
    <w:rsid w:val="00CB25D5"/>
    <w:rsid w:val="00CD4EF8"/>
    <w:rsid w:val="00D87B77"/>
    <w:rsid w:val="00DD12EE"/>
    <w:rsid w:val="00E83BF4"/>
    <w:rsid w:val="00F0343A"/>
    <w:rsid w:val="00F365A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F8D8A2B80E34383BA49D0577769D7A3">
    <w:name w:val="3F8D8A2B80E34383BA49D0577769D7A3"/>
    <w:rsid w:val="006E72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E540-7D77-4530-AB73-D9031F54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2</cp:revision>
  <cp:lastPrinted>2015-01-29T22:33:00Z</cp:lastPrinted>
  <dcterms:created xsi:type="dcterms:W3CDTF">2019-03-05T14:41:00Z</dcterms:created>
  <dcterms:modified xsi:type="dcterms:W3CDTF">2019-03-05T14:41:00Z</dcterms:modified>
</cp:coreProperties>
</file>